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6E05E" w14:textId="77777777" w:rsidR="00242912" w:rsidRDefault="00242912" w:rsidP="00242912">
      <w:pPr>
        <w:spacing w:after="0"/>
        <w:rPr>
          <w:rFonts w:cs="Shruti"/>
          <w:b/>
          <w:bCs/>
          <w:lang w:bidi="gu-IN"/>
        </w:rPr>
      </w:pPr>
    </w:p>
    <w:p w14:paraId="77EA38E8" w14:textId="77777777" w:rsidR="00FA67D9" w:rsidRDefault="00FA67D9" w:rsidP="00242912">
      <w:pPr>
        <w:spacing w:after="0"/>
        <w:jc w:val="center"/>
        <w:rPr>
          <w:rFonts w:cs="Shruti"/>
          <w:b/>
          <w:bCs/>
          <w:lang w:bidi="gu-IN"/>
        </w:rPr>
      </w:pPr>
    </w:p>
    <w:p w14:paraId="6F961669" w14:textId="77777777" w:rsidR="00ED7931" w:rsidRDefault="00ED7931" w:rsidP="00563AB0">
      <w:pPr>
        <w:spacing w:after="0"/>
        <w:jc w:val="center"/>
        <w:rPr>
          <w:rFonts w:cs="SHREE_GUJ_OTF_0768"/>
          <w:b/>
          <w:bCs/>
          <w:sz w:val="24"/>
          <w:szCs w:val="24"/>
          <w:lang w:bidi="gu-IN"/>
        </w:rPr>
      </w:pPr>
    </w:p>
    <w:p w14:paraId="6BE6BD57" w14:textId="77777777" w:rsidR="00ED7931" w:rsidRDefault="00ED7931" w:rsidP="00563AB0">
      <w:pPr>
        <w:spacing w:after="0"/>
        <w:jc w:val="center"/>
        <w:rPr>
          <w:rFonts w:cs="SHREE_GUJ_OTF_0768"/>
          <w:b/>
          <w:bCs/>
          <w:sz w:val="24"/>
          <w:szCs w:val="24"/>
          <w:lang w:bidi="gu-IN"/>
        </w:rPr>
      </w:pPr>
    </w:p>
    <w:p w14:paraId="65FAFD53" w14:textId="578E3C36" w:rsidR="00ED7931" w:rsidRPr="00161C9B" w:rsidRDefault="004327C4" w:rsidP="000F4424">
      <w:pPr>
        <w:spacing w:after="0"/>
        <w:jc w:val="center"/>
        <w:rPr>
          <w:rFonts w:cs="SHREE_GUJ_OTF_0768"/>
          <w:b/>
          <w:bCs/>
          <w:sz w:val="52"/>
          <w:szCs w:val="52"/>
          <w:lang w:bidi="gu-IN"/>
        </w:rPr>
      </w:pPr>
      <w:r w:rsidRPr="00161C9B">
        <w:rPr>
          <w:rFonts w:cs="SHREE_GUJ_OTF_0768"/>
          <w:b/>
          <w:bCs/>
          <w:sz w:val="52"/>
          <w:szCs w:val="52"/>
          <w:lang w:bidi="gu-IN"/>
        </w:rPr>
        <w:t>11</w:t>
      </w:r>
    </w:p>
    <w:p w14:paraId="06A8C70D" w14:textId="77777777" w:rsidR="000F4424" w:rsidRPr="004327C4" w:rsidRDefault="000F4424" w:rsidP="000F4424">
      <w:pPr>
        <w:spacing w:after="0"/>
        <w:jc w:val="center"/>
        <w:rPr>
          <w:rFonts w:cs="SHREE_GUJ_OTF_0768"/>
          <w:b/>
          <w:bCs/>
          <w:sz w:val="52"/>
          <w:szCs w:val="52"/>
          <w:lang w:bidi="gu-IN"/>
        </w:rPr>
      </w:pPr>
    </w:p>
    <w:p w14:paraId="68D53935" w14:textId="77777777" w:rsidR="00242912" w:rsidRPr="002547F6" w:rsidRDefault="00242912" w:rsidP="00563AB0">
      <w:pPr>
        <w:spacing w:after="0"/>
        <w:jc w:val="center"/>
        <w:rPr>
          <w:rFonts w:cs="SHREE_GUJ_OTF_0768"/>
          <w:b/>
          <w:bCs/>
          <w:sz w:val="24"/>
          <w:szCs w:val="24"/>
          <w:lang w:bidi="gu-IN"/>
        </w:rPr>
      </w:pPr>
      <w:r w:rsidRPr="002547F6">
        <w:rPr>
          <w:rFonts w:cs="SHREE_GUJ_OTF_0768" w:hint="cs"/>
          <w:b/>
          <w:bCs/>
          <w:sz w:val="24"/>
          <w:szCs w:val="24"/>
          <w:cs/>
          <w:lang w:bidi="gu-IN"/>
        </w:rPr>
        <w:t>જામજોધપુર તાલુકાની જીણાવારી ગામ ખા</w:t>
      </w:r>
      <w:r w:rsidR="00563AB0" w:rsidRPr="002547F6">
        <w:rPr>
          <w:rFonts w:cs="SHREE_GUJ_OTF_0768" w:hint="cs"/>
          <w:b/>
          <w:bCs/>
          <w:sz w:val="24"/>
          <w:szCs w:val="24"/>
          <w:cs/>
          <w:lang w:bidi="gu-IN"/>
        </w:rPr>
        <w:t>તે વર્તુ નદી પર ડેમ બનાવવા બાબત.</w:t>
      </w:r>
    </w:p>
    <w:p w14:paraId="5700A136" w14:textId="77777777" w:rsidR="00563AB0" w:rsidRPr="002547F6" w:rsidRDefault="00563AB0" w:rsidP="00563AB0">
      <w:pPr>
        <w:spacing w:after="0"/>
        <w:jc w:val="center"/>
        <w:rPr>
          <w:rFonts w:cs="SHREE_GUJ_OTF_0768"/>
          <w:b/>
          <w:bCs/>
          <w:sz w:val="24"/>
          <w:szCs w:val="24"/>
          <w:lang w:val="en-US" w:bidi="gu-IN"/>
        </w:rPr>
      </w:pPr>
    </w:p>
    <w:p w14:paraId="4E35713A" w14:textId="77777777" w:rsidR="00242912" w:rsidRPr="002547F6" w:rsidRDefault="00242912" w:rsidP="00563AB0">
      <w:pPr>
        <w:spacing w:after="0"/>
        <w:jc w:val="both"/>
        <w:rPr>
          <w:rFonts w:cs="SHREE_GUJ_OTF_0768"/>
          <w:b/>
          <w:bCs/>
          <w:sz w:val="24"/>
          <w:szCs w:val="24"/>
          <w:lang w:bidi="gu-IN"/>
        </w:rPr>
      </w:pPr>
      <w:r w:rsidRPr="002547F6">
        <w:rPr>
          <w:rFonts w:cs="SHREE_GUJ_OTF_0768"/>
          <w:b/>
          <w:bCs/>
          <w:sz w:val="24"/>
          <w:szCs w:val="24"/>
          <w:cs/>
          <w:lang w:bidi="gu-IN"/>
        </w:rPr>
        <w:t>*</w:t>
      </w:r>
      <w:r w:rsidRPr="002547F6">
        <w:rPr>
          <w:rFonts w:ascii="Times New Roman" w:eastAsia="SimSun" w:hAnsi="Times New Roman" w:cs="SHREE_GUJ_OTF_0768"/>
          <w:b/>
          <w:bCs/>
          <w:sz w:val="24"/>
          <w:szCs w:val="24"/>
          <w:rtl/>
          <w:cs/>
        </w:rPr>
        <w:t xml:space="preserve"> </w:t>
      </w:r>
      <w:r w:rsidRPr="002547F6">
        <w:rPr>
          <w:rFonts w:ascii="Times New Roman" w:eastAsia="SimSun" w:hAnsi="Times New Roman" w:cs="SHREE_GUJ_OTF_0768"/>
          <w:b/>
          <w:bCs/>
          <w:sz w:val="24"/>
          <w:szCs w:val="24"/>
          <w:lang w:val="en-US" w:bidi="gu-IN"/>
        </w:rPr>
        <w:t>15/3/515</w:t>
      </w:r>
      <w:r w:rsidRPr="002547F6">
        <w:rPr>
          <w:rFonts w:ascii="Times New Roman" w:eastAsia="SimSun" w:hAnsi="Times New Roman" w:cs="SHREE_GUJ_OTF_0768" w:hint="cs"/>
          <w:b/>
          <w:bCs/>
          <w:sz w:val="24"/>
          <w:szCs w:val="24"/>
          <w:cs/>
          <w:lang w:bidi="gu-IN"/>
        </w:rPr>
        <w:t xml:space="preserve"> : </w:t>
      </w:r>
      <w:r w:rsidRPr="002547F6">
        <w:rPr>
          <w:rFonts w:cs="SHREE_GUJ_OTF_0768"/>
          <w:b/>
          <w:bCs/>
          <w:sz w:val="24"/>
          <w:szCs w:val="24"/>
          <w:cs/>
          <w:lang w:bidi="gu-IN"/>
        </w:rPr>
        <w:t xml:space="preserve"> </w:t>
      </w:r>
      <w:r w:rsidRPr="002547F6">
        <w:rPr>
          <w:rFonts w:cs="SHREE_GUJ_OTF_0768"/>
          <w:b/>
          <w:bCs/>
          <w:sz w:val="24"/>
          <w:szCs w:val="24"/>
          <w:cs/>
          <w:lang w:val="en-GB" w:bidi="gu-IN"/>
        </w:rPr>
        <w:t xml:space="preserve">શ્રી હેમંતભાઈ આહિર (જામજોધપુર) : </w:t>
      </w:r>
      <w:r w:rsidRPr="002547F6">
        <w:rPr>
          <w:rFonts w:cs="SHREE_GUJ_OTF_0768"/>
          <w:b/>
          <w:bCs/>
          <w:sz w:val="24"/>
          <w:szCs w:val="24"/>
          <w:cs/>
          <w:lang w:bidi="gu-IN"/>
        </w:rPr>
        <w:t xml:space="preserve">માનનીય જળસંપત્તિ મંત્રીશ્રી જણાવવા કૃપા કરશે કે :- </w:t>
      </w:r>
    </w:p>
    <w:p w14:paraId="7345AB63" w14:textId="77777777" w:rsidR="00563AB0" w:rsidRPr="002547F6" w:rsidRDefault="00563AB0" w:rsidP="00563AB0">
      <w:pPr>
        <w:spacing w:after="0"/>
        <w:jc w:val="both"/>
        <w:rPr>
          <w:rFonts w:cs="SHREE_GUJ_OTF_0768"/>
          <w:b/>
          <w:bCs/>
          <w:sz w:val="24"/>
          <w:szCs w:val="24"/>
          <w:lang w:bidi="gu-IN"/>
        </w:rPr>
      </w:pPr>
    </w:p>
    <w:tbl>
      <w:tblPr>
        <w:tblStyle w:val="TableGrid"/>
        <w:tblW w:w="8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26"/>
        <w:gridCol w:w="900"/>
        <w:gridCol w:w="3777"/>
      </w:tblGrid>
      <w:tr w:rsidR="00242912" w:rsidRPr="002547F6" w14:paraId="282B47DE" w14:textId="77777777" w:rsidTr="00242912">
        <w:tc>
          <w:tcPr>
            <w:tcW w:w="704" w:type="dxa"/>
          </w:tcPr>
          <w:p w14:paraId="52CCF5B1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3526" w:type="dxa"/>
            <w:hideMark/>
          </w:tcPr>
          <w:p w14:paraId="1BFA638A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  <w:r w:rsidRPr="002547F6"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  <w:t xml:space="preserve">        પ્રશ્ન</w:t>
            </w:r>
          </w:p>
        </w:tc>
        <w:tc>
          <w:tcPr>
            <w:tcW w:w="900" w:type="dxa"/>
          </w:tcPr>
          <w:p w14:paraId="6FC96F9C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3777" w:type="dxa"/>
            <w:hideMark/>
          </w:tcPr>
          <w:p w14:paraId="1DCBA2A5" w14:textId="77777777" w:rsidR="00242912" w:rsidRPr="002547F6" w:rsidRDefault="00242912" w:rsidP="00563AB0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  <w:r w:rsidRPr="002547F6"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242912" w:rsidRPr="002547F6" w14:paraId="032772A0" w14:textId="77777777" w:rsidTr="00242912">
        <w:tc>
          <w:tcPr>
            <w:tcW w:w="704" w:type="dxa"/>
            <w:hideMark/>
          </w:tcPr>
          <w:p w14:paraId="1F70E4C5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  <w:r w:rsidRPr="002547F6"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  <w:t xml:space="preserve">(૧) </w:t>
            </w:r>
          </w:p>
        </w:tc>
        <w:tc>
          <w:tcPr>
            <w:tcW w:w="3526" w:type="dxa"/>
          </w:tcPr>
          <w:p w14:paraId="49051A3B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  <w:r w:rsidRPr="002547F6"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  <w:t>તા.૩૧/૦૭/૨૩ની સ્થિતિએ જામનગર જિલ્લાના જામજોધપુર તાલુકામાં આવેલ જીણાવારી ગામ ખાતે વર્તુ નદી પર ડેમ બનાવવા માટે રાજ્ય સરકાર દ્વારા ક્યારે મંજુરી આપવામાં આવેલ</w:t>
            </w:r>
            <w:r w:rsidRPr="002547F6"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  <w:t xml:space="preserve">, </w:t>
            </w:r>
          </w:p>
        </w:tc>
        <w:tc>
          <w:tcPr>
            <w:tcW w:w="900" w:type="dxa"/>
          </w:tcPr>
          <w:p w14:paraId="63CC19E8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  <w:r w:rsidRPr="002547F6"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  <w:t xml:space="preserve">(૧) </w:t>
            </w:r>
          </w:p>
          <w:p w14:paraId="280AB645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</w:p>
        </w:tc>
        <w:tc>
          <w:tcPr>
            <w:tcW w:w="3777" w:type="dxa"/>
          </w:tcPr>
          <w:p w14:paraId="3DFF3881" w14:textId="77777777" w:rsidR="00242912" w:rsidRPr="002547F6" w:rsidRDefault="00242912" w:rsidP="00563AB0">
            <w:pPr>
              <w:spacing w:after="0"/>
              <w:jc w:val="both"/>
              <w:rPr>
                <w:rFonts w:ascii="Shruti" w:eastAsia="Arial Unicode MS" w:hAnsi="Shruti" w:cs="SHREE_GUJ_OTF_0768"/>
                <w:b/>
                <w:bCs/>
                <w:noProof/>
                <w:sz w:val="24"/>
                <w:szCs w:val="24"/>
                <w:rtl/>
                <w:cs/>
              </w:rPr>
            </w:pPr>
            <w:r w:rsidRPr="002547F6">
              <w:rPr>
                <w:rFonts w:ascii="Shruti" w:hAnsi="Shruti" w:cs="SHREE_GUJ_OTF_0768"/>
                <w:b/>
                <w:bCs/>
                <w:noProof/>
                <w:sz w:val="24"/>
                <w:szCs w:val="24"/>
                <w:cs/>
                <w:lang w:val="en-GB" w:bidi="gu-IN"/>
              </w:rPr>
              <w:t xml:space="preserve">વર્ષ-૧૯૯૮ મા </w:t>
            </w:r>
          </w:p>
        </w:tc>
      </w:tr>
      <w:tr w:rsidR="00242912" w:rsidRPr="002547F6" w14:paraId="3D0929CD" w14:textId="77777777" w:rsidTr="00242912">
        <w:tc>
          <w:tcPr>
            <w:tcW w:w="704" w:type="dxa"/>
          </w:tcPr>
          <w:p w14:paraId="1B651BB9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  <w:r w:rsidRPr="002547F6"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  <w:t xml:space="preserve">(૨) </w:t>
            </w:r>
          </w:p>
        </w:tc>
        <w:tc>
          <w:tcPr>
            <w:tcW w:w="3526" w:type="dxa"/>
          </w:tcPr>
          <w:p w14:paraId="10E55983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  <w:r w:rsidRPr="002547F6"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  <w:t>ઉક્ત સ્થિતિએ ઉક્ત કામગીરી ક્યા તબક્કે છે</w:t>
            </w:r>
            <w:r w:rsidRPr="002547F6"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  <w:t xml:space="preserve">, </w:t>
            </w:r>
            <w:r w:rsidRPr="002547F6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 xml:space="preserve">અને </w:t>
            </w:r>
          </w:p>
        </w:tc>
        <w:tc>
          <w:tcPr>
            <w:tcW w:w="900" w:type="dxa"/>
          </w:tcPr>
          <w:p w14:paraId="49A79DC7" w14:textId="77777777" w:rsidR="00242912" w:rsidRPr="002547F6" w:rsidRDefault="00B652A8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  <w:r w:rsidRPr="002547F6">
              <w:rPr>
                <w:rFonts w:ascii="Shruti" w:hAnsi="Shruti" w:cs="SHREE_GUJ_OTF_0768"/>
                <w:b/>
                <w:bCs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386B0" wp14:editId="3963003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97790</wp:posOffset>
                      </wp:positionV>
                      <wp:extent cx="163446" cy="1535250"/>
                      <wp:effectExtent l="0" t="0" r="46355" b="2730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6" cy="15352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7E0FC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2.8pt;margin-top:7.7pt;width:12.85pt;height:1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" adj="192" strokecolor="black [3200]" strokeweight=".5pt">
                      <v:stroke joinstyle="miter"/>
                    </v:shape>
                  </w:pict>
                </mc:Fallback>
              </mc:AlternateContent>
            </w:r>
            <w:r w:rsidR="00242912" w:rsidRPr="002547F6"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  <w:t>(૨)</w:t>
            </w:r>
          </w:p>
          <w:p w14:paraId="3E5CB50F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</w:p>
          <w:p w14:paraId="059ACB28" w14:textId="77777777" w:rsidR="00AD5C77" w:rsidRPr="002547F6" w:rsidRDefault="00AD5C77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</w:p>
          <w:p w14:paraId="1E7074AE" w14:textId="77777777" w:rsidR="00B652A8" w:rsidRPr="002547F6" w:rsidRDefault="00B652A8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</w:p>
          <w:p w14:paraId="5B39050F" w14:textId="77777777" w:rsidR="00B652A8" w:rsidRPr="002547F6" w:rsidRDefault="00B652A8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</w:p>
          <w:p w14:paraId="35840616" w14:textId="77777777" w:rsidR="00B652A8" w:rsidRPr="002547F6" w:rsidRDefault="00B652A8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</w:p>
          <w:p w14:paraId="24EA5A94" w14:textId="77777777" w:rsidR="00B652A8" w:rsidRPr="002547F6" w:rsidRDefault="00B652A8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</w:p>
          <w:p w14:paraId="4DA19869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lang w:val="en-US" w:bidi="gu-IN"/>
              </w:rPr>
            </w:pPr>
            <w:r w:rsidRPr="002547F6"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  <w:t>(૩)</w:t>
            </w:r>
          </w:p>
          <w:p w14:paraId="4B60DA45" w14:textId="77777777" w:rsidR="00242912" w:rsidRPr="002547F6" w:rsidRDefault="00242912" w:rsidP="00563AB0">
            <w:pPr>
              <w:spacing w:after="0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3777" w:type="dxa"/>
          </w:tcPr>
          <w:p w14:paraId="5DA27902" w14:textId="77777777" w:rsidR="00242912" w:rsidRPr="002547F6" w:rsidRDefault="00AD5C77" w:rsidP="00563AB0">
            <w:pPr>
              <w:spacing w:after="0"/>
              <w:jc w:val="both"/>
              <w:rPr>
                <w:rFonts w:ascii="Shruti" w:hAnsi="Shruti" w:cs="SHREE_GUJ_OTF_0768"/>
                <w:b/>
                <w:bCs/>
                <w:noProof/>
                <w:sz w:val="24"/>
                <w:szCs w:val="24"/>
                <w:cs/>
                <w:lang w:val="en-US" w:bidi="gu-IN"/>
              </w:rPr>
            </w:pPr>
            <w:r w:rsidRPr="002547F6">
              <w:rPr>
                <w:rFonts w:ascii="Shruti" w:hAnsi="Shruti" w:cs="SHREE_GUJ_OTF_0768" w:hint="cs"/>
                <w:b/>
                <w:bCs/>
                <w:noProof/>
                <w:sz w:val="24"/>
                <w:szCs w:val="24"/>
                <w:cs/>
                <w:lang w:val="en-US" w:bidi="gu-IN"/>
              </w:rPr>
              <w:t>ઉક્ત યોજનાના જમીન સંપાદન બાબતે લગત અસરગ્રસ્તો/ખેડૂત ખાતેદારોનો વિરોધ હોઈ</w:t>
            </w:r>
            <w:r w:rsidRPr="002547F6">
              <w:rPr>
                <w:rFonts w:ascii="Shruti" w:hAnsi="Shruti" w:cs="SHREE_GUJ_OTF_0768" w:hint="cs"/>
                <w:b/>
                <w:bCs/>
                <w:noProof/>
                <w:sz w:val="24"/>
                <w:szCs w:val="24"/>
                <w:lang w:val="en-US" w:bidi="gu-IN"/>
              </w:rPr>
              <w:t xml:space="preserve">, </w:t>
            </w:r>
            <w:r w:rsidRPr="002547F6">
              <w:rPr>
                <w:rFonts w:ascii="Shruti" w:hAnsi="Shruti" w:cs="SHREE_GUJ_OTF_0768" w:hint="cs"/>
                <w:b/>
                <w:bCs/>
                <w:noProof/>
                <w:sz w:val="24"/>
                <w:szCs w:val="24"/>
                <w:cs/>
                <w:lang w:val="en-US" w:bidi="gu-IN"/>
              </w:rPr>
              <w:t>આજદિન સુધી ડુબાણમા આવતા એક પણ લગત અસરગ્રસ્ત/ખેડૂત ખાતેદાર દ્વારા જમીન સંપાદન અર્થે સહમતી આપેલ ન હોઈ</w:t>
            </w:r>
            <w:r w:rsidRPr="002547F6">
              <w:rPr>
                <w:rFonts w:ascii="Shruti" w:hAnsi="Shruti" w:cs="SHREE_GUJ_OTF_0768" w:hint="cs"/>
                <w:b/>
                <w:bCs/>
                <w:noProof/>
                <w:sz w:val="24"/>
                <w:szCs w:val="24"/>
                <w:lang w:val="en-US" w:bidi="gu-IN"/>
              </w:rPr>
              <w:t xml:space="preserve">, </w:t>
            </w:r>
            <w:r w:rsidRPr="002547F6">
              <w:rPr>
                <w:rFonts w:ascii="Shruti" w:hAnsi="Shruti" w:cs="SHREE_GUJ_OTF_0768" w:hint="cs"/>
                <w:b/>
                <w:bCs/>
                <w:noProof/>
                <w:sz w:val="24"/>
                <w:szCs w:val="24"/>
                <w:cs/>
                <w:lang w:val="en-US" w:bidi="gu-IN"/>
              </w:rPr>
              <w:t xml:space="preserve">સહમતી મળ્યેથી આગળની કાર્યવાહી હાથ ધરવાનું આયોજન છે.  </w:t>
            </w:r>
          </w:p>
        </w:tc>
      </w:tr>
    </w:tbl>
    <w:p w14:paraId="3FD826C1" w14:textId="183961E3" w:rsidR="00242912" w:rsidRPr="00563AB0" w:rsidRDefault="00242912" w:rsidP="00917F9B">
      <w:pPr>
        <w:spacing w:after="0"/>
        <w:ind w:left="4320" w:hanging="4680"/>
        <w:jc w:val="both"/>
        <w:rPr>
          <w:rFonts w:cs="SHREE_GUJ_OTF_0768"/>
          <w:b/>
          <w:bCs/>
          <w:sz w:val="24"/>
          <w:szCs w:val="24"/>
          <w:lang w:bidi="gu-IN"/>
        </w:rPr>
      </w:pPr>
      <w:bookmarkStart w:id="0" w:name="_GoBack"/>
      <w:bookmarkEnd w:id="0"/>
    </w:p>
    <w:sectPr w:rsidR="00242912" w:rsidRPr="00563AB0" w:rsidSect="00563AB0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12"/>
    <w:rsid w:val="000F4424"/>
    <w:rsid w:val="00161C9B"/>
    <w:rsid w:val="00242912"/>
    <w:rsid w:val="002547F6"/>
    <w:rsid w:val="004327C4"/>
    <w:rsid w:val="00563AB0"/>
    <w:rsid w:val="005C4C10"/>
    <w:rsid w:val="00654415"/>
    <w:rsid w:val="0066322B"/>
    <w:rsid w:val="006D64E8"/>
    <w:rsid w:val="00771A24"/>
    <w:rsid w:val="007F0A2D"/>
    <w:rsid w:val="00853EFF"/>
    <w:rsid w:val="00917F9B"/>
    <w:rsid w:val="00AD5C77"/>
    <w:rsid w:val="00B652A8"/>
    <w:rsid w:val="00ED7931"/>
    <w:rsid w:val="00F96D09"/>
    <w:rsid w:val="00FA67D9"/>
    <w:rsid w:val="00FC7F77"/>
    <w:rsid w:val="00FD1FFF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5C97"/>
  <w15:chartTrackingRefBased/>
  <w15:docId w15:val="{5D0CF0DE-1D7D-4246-91A8-7E402D9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12"/>
    <w:pPr>
      <w:spacing w:after="200" w:line="276" w:lineRule="auto"/>
    </w:pPr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912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A8"/>
    <w:rPr>
      <w:rFonts w:ascii="Segoe UI" w:hAnsi="Segoe UI" w:cs="Segoe UI"/>
      <w:sz w:val="18"/>
      <w:szCs w:val="18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2023-09-01T07:49:00Z</cp:lastPrinted>
  <dcterms:created xsi:type="dcterms:W3CDTF">2023-09-06T11:41:00Z</dcterms:created>
  <dcterms:modified xsi:type="dcterms:W3CDTF">2023-09-06T11:41:00Z</dcterms:modified>
</cp:coreProperties>
</file>