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AF" w:rsidRDefault="005C3EAF" w:rsidP="005C3EAF">
      <w:pPr>
        <w:spacing w:after="0"/>
        <w:ind w:left="2160" w:firstLine="72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Details Regarding Buses</w:t>
      </w:r>
    </w:p>
    <w:p w:rsidR="005C3EAF" w:rsidRDefault="005C3EAF" w:rsidP="005C3EAF">
      <w:pPr>
        <w:spacing w:after="0"/>
        <w:ind w:left="2160" w:firstLine="720"/>
        <w:jc w:val="both"/>
        <w:rPr>
          <w:rFonts w:ascii="Arial" w:hAnsi="Arial" w:cs="Arial"/>
          <w:b/>
          <w:sz w:val="24"/>
          <w:szCs w:val="24"/>
        </w:rPr>
      </w:pPr>
    </w:p>
    <w:p w:rsidR="005C3EAF" w:rsidRDefault="005C3EAF" w:rsidP="005C3E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</w:t>
      </w:r>
      <w:r>
        <w:rPr>
          <w:rFonts w:ascii="Arial" w:hAnsi="Arial" w:cs="Arial"/>
          <w:sz w:val="24"/>
          <w:szCs w:val="24"/>
        </w:rPr>
        <w:tab/>
        <w:t xml:space="preserve">    Sh. VARUN CHAUDHRY (</w:t>
      </w:r>
      <w:proofErr w:type="spellStart"/>
      <w:r>
        <w:rPr>
          <w:rFonts w:ascii="Arial" w:hAnsi="Arial" w:cs="Arial"/>
          <w:sz w:val="24"/>
          <w:szCs w:val="24"/>
        </w:rPr>
        <w:t>Mullana</w:t>
      </w:r>
      <w:proofErr w:type="spellEnd"/>
      <w:r>
        <w:rPr>
          <w:rFonts w:ascii="Arial" w:hAnsi="Arial" w:cs="Arial"/>
          <w:sz w:val="24"/>
          <w:szCs w:val="24"/>
        </w:rPr>
        <w:t>):</w:t>
      </w:r>
    </w:p>
    <w:p w:rsidR="005C3EAF" w:rsidRDefault="005C3EAF" w:rsidP="005C3E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3EAF" w:rsidRDefault="005C3EAF" w:rsidP="005C3EAF">
      <w:pPr>
        <w:spacing w:after="0"/>
        <w:ind w:left="720" w:firstLine="27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 the Transport Minister be pleased to state:-</w:t>
      </w:r>
    </w:p>
    <w:p w:rsidR="005C3EAF" w:rsidRDefault="005C3EAF" w:rsidP="005C3EAF">
      <w:pPr>
        <w:spacing w:after="0"/>
        <w:ind w:left="720" w:firstLine="273"/>
        <w:rPr>
          <w:rFonts w:ascii="Arial" w:hAnsi="Arial" w:cs="Arial"/>
          <w:b/>
          <w:sz w:val="24"/>
          <w:szCs w:val="24"/>
        </w:rPr>
      </w:pPr>
    </w:p>
    <w:p w:rsidR="005C3EAF" w:rsidRDefault="005C3EAF" w:rsidP="005C3EAF">
      <w:pPr>
        <w:pStyle w:val="ListParagraph"/>
        <w:numPr>
          <w:ilvl w:val="0"/>
          <w:numId w:val="1"/>
        </w:numPr>
        <w:spacing w:after="0"/>
        <w:ind w:left="993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sanctioned strength of buses in the year 2014 and 2023;</w:t>
      </w:r>
    </w:p>
    <w:p w:rsidR="005C3EAF" w:rsidRDefault="005C3EAF" w:rsidP="005C3EAF">
      <w:pPr>
        <w:pStyle w:val="ListParagraph"/>
        <w:spacing w:after="0"/>
        <w:ind w:left="993"/>
        <w:contextualSpacing/>
        <w:jc w:val="both"/>
        <w:rPr>
          <w:rFonts w:ascii="Arial" w:hAnsi="Arial" w:cs="Arial"/>
          <w:sz w:val="24"/>
          <w:szCs w:val="24"/>
        </w:rPr>
      </w:pPr>
    </w:p>
    <w:p w:rsidR="005C3EAF" w:rsidRDefault="005C3EAF" w:rsidP="005C3EAF">
      <w:pPr>
        <w:pStyle w:val="ListParagraph"/>
        <w:numPr>
          <w:ilvl w:val="0"/>
          <w:numId w:val="1"/>
        </w:numPr>
        <w:spacing w:after="0"/>
        <w:ind w:firstLine="27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year wise number of buses purchased and condemned since the year </w:t>
      </w:r>
      <w:r>
        <w:rPr>
          <w:rFonts w:ascii="Arial" w:hAnsi="Arial" w:cs="Arial"/>
          <w:sz w:val="24"/>
          <w:szCs w:val="24"/>
        </w:rPr>
        <w:tab/>
        <w:t>2014;</w:t>
      </w:r>
      <w:r>
        <w:rPr>
          <w:rFonts w:ascii="Arial" w:hAnsi="Arial" w:cs="Arial"/>
          <w:sz w:val="24"/>
          <w:szCs w:val="24"/>
        </w:rPr>
        <w:tab/>
      </w:r>
    </w:p>
    <w:p w:rsidR="005C3EAF" w:rsidRDefault="005C3EAF" w:rsidP="005C3EAF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5C3EAF" w:rsidRDefault="005C3EAF" w:rsidP="005C3EAF">
      <w:pPr>
        <w:pStyle w:val="ListParagraph"/>
        <w:numPr>
          <w:ilvl w:val="0"/>
          <w:numId w:val="1"/>
        </w:numPr>
        <w:spacing w:after="0"/>
        <w:ind w:firstLine="27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year wise number of buses in working condition since the year 2014;</w:t>
      </w:r>
    </w:p>
    <w:p w:rsidR="005C3EAF" w:rsidRDefault="005C3EAF" w:rsidP="005C3EAF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5C3EAF" w:rsidRDefault="005C3EAF" w:rsidP="005C3EAF">
      <w:pPr>
        <w:pStyle w:val="ListParagraph"/>
        <w:numPr>
          <w:ilvl w:val="0"/>
          <w:numId w:val="1"/>
        </w:numPr>
        <w:spacing w:after="0"/>
        <w:ind w:left="1440" w:hanging="44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number of pink colour buses purchased for women commuters </w:t>
      </w:r>
      <w:r>
        <w:rPr>
          <w:rFonts w:ascii="Arial" w:hAnsi="Arial" w:cs="Arial"/>
          <w:sz w:val="24"/>
          <w:szCs w:val="24"/>
        </w:rPr>
        <w:tab/>
        <w:t>along with the reasons for not plying these buses dedicatedly for women in the State;</w:t>
      </w:r>
    </w:p>
    <w:p w:rsidR="005C3EAF" w:rsidRDefault="005C3EAF" w:rsidP="005C3EAF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5C3EAF" w:rsidRDefault="005C3EAF" w:rsidP="005C3EAF">
      <w:pPr>
        <w:pStyle w:val="ListParagraph"/>
        <w:numPr>
          <w:ilvl w:val="0"/>
          <w:numId w:val="1"/>
        </w:numPr>
        <w:spacing w:after="0"/>
        <w:ind w:firstLine="27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justification of changing the working life span of buses from eight </w:t>
      </w:r>
      <w:r>
        <w:rPr>
          <w:rFonts w:ascii="Arial" w:hAnsi="Arial" w:cs="Arial"/>
          <w:sz w:val="24"/>
          <w:szCs w:val="24"/>
        </w:rPr>
        <w:tab/>
        <w:t xml:space="preserve">years </w:t>
      </w:r>
      <w:r>
        <w:rPr>
          <w:rFonts w:ascii="Arial" w:hAnsi="Arial" w:cs="Arial"/>
          <w:sz w:val="24"/>
          <w:szCs w:val="24"/>
        </w:rPr>
        <w:tab/>
        <w:t>to fifteen years; and</w:t>
      </w:r>
    </w:p>
    <w:p w:rsidR="005C3EAF" w:rsidRDefault="005C3EAF" w:rsidP="005C3EAF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5C3EAF" w:rsidRDefault="005C3EAF" w:rsidP="005C3EAF">
      <w:pPr>
        <w:pStyle w:val="ListParagraph"/>
        <w:numPr>
          <w:ilvl w:val="0"/>
          <w:numId w:val="1"/>
        </w:numPr>
        <w:spacing w:after="0"/>
        <w:ind w:firstLine="27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reasons for delay in purchase of new buses (in case)?</w:t>
      </w:r>
    </w:p>
    <w:p w:rsidR="005C3EAF" w:rsidRDefault="005C3EAF" w:rsidP="005C3EAF">
      <w:pPr>
        <w:pStyle w:val="ListParagraph"/>
        <w:spacing w:after="0"/>
        <w:ind w:left="993"/>
        <w:contextualSpacing/>
        <w:jc w:val="both"/>
        <w:rPr>
          <w:rFonts w:ascii="Arial" w:hAnsi="Arial" w:cs="Arial"/>
          <w:sz w:val="24"/>
          <w:szCs w:val="24"/>
        </w:rPr>
      </w:pPr>
    </w:p>
    <w:p w:rsidR="005C3EAF" w:rsidRDefault="005C3EAF" w:rsidP="005C3EAF">
      <w:pPr>
        <w:spacing w:after="0"/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MOOLCHAND SHARMA, TRANSPORT MINISTER, HARYANA.</w:t>
      </w:r>
    </w:p>
    <w:p w:rsidR="005C3EAF" w:rsidRDefault="005C3EAF" w:rsidP="005C3EA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ANSWER:- </w:t>
      </w:r>
    </w:p>
    <w:p w:rsidR="005C3EAF" w:rsidRDefault="005C3EAF" w:rsidP="005C3EAF">
      <w:pPr>
        <w:pStyle w:val="ListParagraph"/>
        <w:numPr>
          <w:ilvl w:val="0"/>
          <w:numId w:val="2"/>
        </w:numPr>
        <w:spacing w:after="0"/>
        <w:ind w:firstLine="27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Sir, the sanctioned strength of buses in year 2014 was 4500 and in year </w:t>
      </w:r>
      <w:r>
        <w:rPr>
          <w:rFonts w:ascii="Arial" w:hAnsi="Arial" w:cs="Arial"/>
          <w:sz w:val="24"/>
          <w:szCs w:val="24"/>
        </w:rPr>
        <w:tab/>
        <w:t>2023 is 5300.</w:t>
      </w:r>
    </w:p>
    <w:p w:rsidR="005C3EAF" w:rsidRDefault="005C3EAF" w:rsidP="005C3EAF">
      <w:pPr>
        <w:pStyle w:val="ListParagraph"/>
        <w:spacing w:after="0"/>
        <w:ind w:left="993"/>
        <w:jc w:val="both"/>
        <w:rPr>
          <w:rFonts w:ascii="Arial" w:hAnsi="Arial" w:cs="Arial"/>
          <w:sz w:val="12"/>
          <w:szCs w:val="24"/>
        </w:rPr>
      </w:pPr>
    </w:p>
    <w:p w:rsidR="005C3EAF" w:rsidRDefault="005C3EAF" w:rsidP="005C3EAF">
      <w:pPr>
        <w:pStyle w:val="ListParagraph"/>
        <w:numPr>
          <w:ilvl w:val="0"/>
          <w:numId w:val="2"/>
        </w:numPr>
        <w:spacing w:after="0"/>
        <w:ind w:left="1560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Sir, the year wise details of purchased and condemned since year 2014 is given below:-</w:t>
      </w:r>
    </w:p>
    <w:tbl>
      <w:tblPr>
        <w:tblStyle w:val="TableGrid"/>
        <w:tblW w:w="4350" w:type="pct"/>
        <w:tblInd w:w="1098" w:type="dxa"/>
        <w:tblLook w:val="04A0" w:firstRow="1" w:lastRow="0" w:firstColumn="1" w:lastColumn="0" w:noHBand="0" w:noVBand="1"/>
      </w:tblPr>
      <w:tblGrid>
        <w:gridCol w:w="937"/>
        <w:gridCol w:w="1218"/>
        <w:gridCol w:w="1500"/>
        <w:gridCol w:w="3337"/>
        <w:gridCol w:w="1339"/>
      </w:tblGrid>
      <w:tr w:rsidR="005C3EAF" w:rsidTr="005C3EAF"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Sr. No.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of buses purchased 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Buses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of buses condemned </w:t>
            </w:r>
          </w:p>
        </w:tc>
      </w:tr>
      <w:tr w:rsidR="005C3EAF" w:rsidTr="005C3EAF"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2014-2015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</w:tr>
      <w:tr w:rsidR="005C3EAF" w:rsidTr="005C3EAF"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2015-2016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</w:tr>
      <w:tr w:rsidR="005C3EAF" w:rsidTr="005C3EAF"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2016-2017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Non-AC buses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</w:tr>
      <w:tr w:rsidR="005C3EAF" w:rsidTr="005C3EAF"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2017-2018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Non-AC buses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</w:tr>
      <w:tr w:rsidR="005C3EAF" w:rsidTr="005C3EAF"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2018-2019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</w:t>
            </w:r>
          </w:p>
        </w:tc>
      </w:tr>
      <w:tr w:rsidR="005C3EAF" w:rsidTr="005C3EAF"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2019-2020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Super Luxury +150 Mini Pink buses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5C3EAF" w:rsidTr="005C3EAF"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ordinary buses under KM Scheme inducted.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</w:t>
            </w:r>
          </w:p>
        </w:tc>
      </w:tr>
      <w:tr w:rsidR="005C3EAF" w:rsidTr="005C3EAF"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Non-AC buses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</w:t>
            </w:r>
          </w:p>
        </w:tc>
      </w:tr>
      <w:tr w:rsidR="005C3EAF" w:rsidTr="005C3EAF"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1281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Standard Non-AC buses</w:t>
            </w:r>
          </w:p>
          <w:p w:rsidR="005C3EAF" w:rsidRDefault="005C3EA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 Mini buses</w:t>
            </w:r>
          </w:p>
          <w:p w:rsidR="005C3EAF" w:rsidRDefault="005C3EA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 Heat Ventilated AC buses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</w:t>
            </w:r>
          </w:p>
        </w:tc>
      </w:tr>
    </w:tbl>
    <w:p w:rsidR="005C3EAF" w:rsidRDefault="005C3EAF" w:rsidP="005C3EAF">
      <w:pPr>
        <w:pStyle w:val="ListParagraph"/>
        <w:spacing w:after="0"/>
        <w:ind w:left="993"/>
        <w:jc w:val="both"/>
        <w:rPr>
          <w:rFonts w:ascii="Arial" w:hAnsi="Arial" w:cs="Arial"/>
          <w:b/>
          <w:sz w:val="1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C3EAF" w:rsidRDefault="005C3EAF" w:rsidP="005C3EAF">
      <w:pPr>
        <w:pStyle w:val="ListParagraph"/>
        <w:numPr>
          <w:ilvl w:val="0"/>
          <w:numId w:val="2"/>
        </w:numPr>
        <w:spacing w:after="0"/>
        <w:ind w:left="993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Sir, The year wise number of buses in working condition since the year </w:t>
      </w:r>
      <w:r>
        <w:rPr>
          <w:rFonts w:ascii="Arial" w:hAnsi="Arial" w:cs="Arial"/>
          <w:sz w:val="24"/>
          <w:szCs w:val="24"/>
        </w:rPr>
        <w:tab/>
        <w:t>2014 is given below:-</w:t>
      </w:r>
    </w:p>
    <w:tbl>
      <w:tblPr>
        <w:tblStyle w:val="TableGrid"/>
        <w:tblW w:w="4370" w:type="pct"/>
        <w:tblInd w:w="1098" w:type="dxa"/>
        <w:tblLook w:val="04A0" w:firstRow="1" w:lastRow="0" w:firstColumn="1" w:lastColumn="0" w:noHBand="0" w:noVBand="1"/>
      </w:tblPr>
      <w:tblGrid>
        <w:gridCol w:w="1279"/>
        <w:gridCol w:w="2693"/>
        <w:gridCol w:w="2551"/>
        <w:gridCol w:w="1846"/>
      </w:tblGrid>
      <w:tr w:rsidR="005C3EAF" w:rsidTr="005C3EAF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Sr. No.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State-Owned Buses in Working condition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hired buses under KM Scheme</w:t>
            </w:r>
          </w:p>
        </w:tc>
      </w:tr>
      <w:tr w:rsidR="005C3EAF" w:rsidTr="005C3EAF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2013-2014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C3EAF" w:rsidTr="005C3EAF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2014-2015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C3EAF" w:rsidTr="005C3EAF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2015-2016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4170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C3EAF" w:rsidTr="005C3EAF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2016-2017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4145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C3EAF" w:rsidTr="005C3EAF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2017-2018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C3EAF" w:rsidTr="005C3EAF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2018-2019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C3EAF" w:rsidTr="005C3EAF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2019-2020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3630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C3EAF" w:rsidTr="005C3EAF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3359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</w:t>
            </w:r>
          </w:p>
        </w:tc>
      </w:tr>
      <w:tr w:rsidR="005C3EAF" w:rsidTr="005C3EAF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</w:t>
            </w:r>
          </w:p>
        </w:tc>
      </w:tr>
      <w:tr w:rsidR="005C3EAF" w:rsidTr="005C3EAF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2604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</w:t>
            </w:r>
          </w:p>
        </w:tc>
      </w:tr>
      <w:tr w:rsidR="005C3EAF" w:rsidTr="005C3EAF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till Oct’23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3129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</w:t>
            </w:r>
          </w:p>
        </w:tc>
      </w:tr>
    </w:tbl>
    <w:p w:rsidR="005C3EAF" w:rsidRDefault="005C3EAF" w:rsidP="005C3EAF">
      <w:pPr>
        <w:pStyle w:val="ListParagraph"/>
        <w:numPr>
          <w:ilvl w:val="0"/>
          <w:numId w:val="2"/>
        </w:numPr>
        <w:spacing w:after="0"/>
        <w:ind w:firstLine="27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Sir, the department had purchased 150 Mini pink colour buses for women </w:t>
      </w:r>
      <w:r>
        <w:rPr>
          <w:rFonts w:ascii="Arial" w:hAnsi="Arial" w:cs="Arial"/>
          <w:sz w:val="24"/>
          <w:szCs w:val="24"/>
        </w:rPr>
        <w:tab/>
        <w:t xml:space="preserve">commuters during 2020. Initially these were plied for women commuters. </w:t>
      </w:r>
      <w:r>
        <w:rPr>
          <w:rFonts w:ascii="Arial" w:hAnsi="Arial" w:cs="Arial"/>
          <w:sz w:val="24"/>
          <w:szCs w:val="24"/>
        </w:rPr>
        <w:tab/>
        <w:t xml:space="preserve">However due to increased requirement of buses for women and girl school </w:t>
      </w:r>
      <w:r>
        <w:rPr>
          <w:rFonts w:ascii="Arial" w:hAnsi="Arial" w:cs="Arial"/>
          <w:sz w:val="24"/>
          <w:szCs w:val="24"/>
        </w:rPr>
        <w:tab/>
        <w:t xml:space="preserve">students on certain routes additional 135 number of 52-Seater Standard </w:t>
      </w:r>
      <w:r>
        <w:rPr>
          <w:rFonts w:ascii="Arial" w:hAnsi="Arial" w:cs="Arial"/>
          <w:sz w:val="24"/>
          <w:szCs w:val="24"/>
        </w:rPr>
        <w:tab/>
        <w:t xml:space="preserve">Non-AC Buses were plied keeping in view the route efficiency, along with </w:t>
      </w:r>
      <w:r>
        <w:rPr>
          <w:rFonts w:ascii="Arial" w:hAnsi="Arial" w:cs="Arial"/>
          <w:sz w:val="24"/>
          <w:szCs w:val="24"/>
        </w:rPr>
        <w:tab/>
        <w:t xml:space="preserve">78 pink coloured Mini buses which are still in operation. The remaining </w:t>
      </w:r>
      <w:r>
        <w:rPr>
          <w:rFonts w:ascii="Arial" w:hAnsi="Arial" w:cs="Arial"/>
          <w:sz w:val="24"/>
          <w:szCs w:val="24"/>
        </w:rPr>
        <w:tab/>
        <w:t xml:space="preserve">pink coloured Mini buses are being plied for all passengers due to </w:t>
      </w:r>
      <w:r>
        <w:rPr>
          <w:rFonts w:ascii="Arial" w:hAnsi="Arial" w:cs="Arial"/>
          <w:sz w:val="24"/>
          <w:szCs w:val="24"/>
        </w:rPr>
        <w:tab/>
        <w:t xml:space="preserve">commercial reasons and for providing better public transportation facility. </w:t>
      </w:r>
      <w:r>
        <w:rPr>
          <w:rFonts w:ascii="Arial" w:hAnsi="Arial" w:cs="Arial"/>
          <w:sz w:val="24"/>
          <w:szCs w:val="24"/>
        </w:rPr>
        <w:tab/>
        <w:t xml:space="preserve">The total services for women/girl commuters have been increased from </w:t>
      </w:r>
      <w:r>
        <w:rPr>
          <w:rFonts w:ascii="Arial" w:hAnsi="Arial" w:cs="Arial"/>
          <w:sz w:val="24"/>
          <w:szCs w:val="24"/>
        </w:rPr>
        <w:tab/>
        <w:t xml:space="preserve">4800 (150x32) seats in 150 Pink Mini buses earlier to 9516 (78x32 + </w:t>
      </w:r>
      <w:r>
        <w:rPr>
          <w:rFonts w:ascii="Arial" w:hAnsi="Arial" w:cs="Arial"/>
          <w:sz w:val="24"/>
          <w:szCs w:val="24"/>
        </w:rPr>
        <w:tab/>
        <w:t>135x52) as per actual requirement.</w:t>
      </w:r>
    </w:p>
    <w:p w:rsidR="005C3EAF" w:rsidRDefault="005C3EAF" w:rsidP="005C3EA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5C3EAF" w:rsidRDefault="005C3EAF" w:rsidP="005C3EAF">
      <w:pPr>
        <w:pStyle w:val="ListParagraph"/>
        <w:numPr>
          <w:ilvl w:val="0"/>
          <w:numId w:val="2"/>
        </w:numPr>
        <w:spacing w:after="0"/>
        <w:ind w:left="1080" w:hanging="9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Sir, the Haryana Roadways buses were being condemned earlier upon </w:t>
      </w:r>
      <w:r>
        <w:rPr>
          <w:rFonts w:ascii="Arial" w:hAnsi="Arial" w:cs="Arial"/>
          <w:sz w:val="24"/>
          <w:szCs w:val="24"/>
        </w:rPr>
        <w:tab/>
        <w:t xml:space="preserve">covering a mileage of 7 lakh Kilometres and after completing 8 years as </w:t>
      </w:r>
      <w:r>
        <w:rPr>
          <w:rFonts w:ascii="Arial" w:hAnsi="Arial" w:cs="Arial"/>
          <w:sz w:val="24"/>
          <w:szCs w:val="24"/>
        </w:rPr>
        <w:tab/>
        <w:t xml:space="preserve">per State Government instructions issued in 2011. The matter was </w:t>
      </w:r>
      <w:r>
        <w:rPr>
          <w:rFonts w:ascii="Arial" w:hAnsi="Arial" w:cs="Arial"/>
          <w:sz w:val="24"/>
          <w:szCs w:val="24"/>
        </w:rPr>
        <w:tab/>
        <w:t xml:space="preserve">reviewed in 2021, to bring it into conformity with provisions of Rule 67A of </w:t>
      </w:r>
      <w:r>
        <w:rPr>
          <w:rFonts w:ascii="Arial" w:hAnsi="Arial" w:cs="Arial"/>
          <w:sz w:val="24"/>
          <w:szCs w:val="24"/>
        </w:rPr>
        <w:tab/>
        <w:t xml:space="preserve">Haryana Motor Vehicles Rules, 1993, and age of buses was fixed at </w:t>
      </w:r>
      <w:r>
        <w:rPr>
          <w:rFonts w:ascii="Arial" w:hAnsi="Arial" w:cs="Arial"/>
          <w:sz w:val="24"/>
          <w:szCs w:val="24"/>
        </w:rPr>
        <w:tab/>
        <w:t xml:space="preserve">minimum mileage of 7 Lakh Kilometres and minimum period of 8 years </w:t>
      </w:r>
      <w:r>
        <w:rPr>
          <w:rFonts w:ascii="Arial" w:hAnsi="Arial" w:cs="Arial"/>
          <w:sz w:val="24"/>
          <w:szCs w:val="24"/>
        </w:rPr>
        <w:tab/>
        <w:t>subject to the fitness of the vehicle.</w:t>
      </w:r>
    </w:p>
    <w:p w:rsidR="005C3EAF" w:rsidRDefault="005C3EAF" w:rsidP="005C3EAF">
      <w:pPr>
        <w:spacing w:after="0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5C3EAF" w:rsidRDefault="005C3EAF" w:rsidP="005C3EAF">
      <w:pPr>
        <w:pStyle w:val="ListParagraph"/>
        <w:numPr>
          <w:ilvl w:val="0"/>
          <w:numId w:val="2"/>
        </w:numPr>
        <w:spacing w:after="0"/>
        <w:ind w:left="1080" w:hanging="9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Sir, the buses have been purchased as per requirement for time to time by </w:t>
      </w:r>
      <w:r>
        <w:rPr>
          <w:rFonts w:ascii="Arial" w:hAnsi="Arial" w:cs="Arial"/>
          <w:sz w:val="24"/>
          <w:szCs w:val="24"/>
        </w:rPr>
        <w:tab/>
        <w:t>the department.</w:t>
      </w:r>
    </w:p>
    <w:p w:rsidR="005C3EAF" w:rsidRDefault="005C3EAF" w:rsidP="005C3EAF">
      <w:pPr>
        <w:pStyle w:val="ListParagraph"/>
        <w:rPr>
          <w:rFonts w:ascii="Arial" w:hAnsi="Arial" w:cs="Arial"/>
          <w:sz w:val="24"/>
          <w:szCs w:val="24"/>
        </w:rPr>
      </w:pPr>
    </w:p>
    <w:p w:rsidR="005C3EAF" w:rsidRDefault="005C3EAF" w:rsidP="005C3EAF">
      <w:pPr>
        <w:rPr>
          <w:rFonts w:ascii="Kruti Dev 010" w:hAnsi="Kruti Dev 010" w:cs="Calibri"/>
          <w:b/>
          <w:bCs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</w:rPr>
        <w:br w:type="page"/>
      </w:r>
    </w:p>
    <w:p w:rsidR="005C3EAF" w:rsidRDefault="005C3EAF" w:rsidP="005C3EAF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0"/>
          <w:szCs w:val="30"/>
        </w:rPr>
      </w:pPr>
      <w:proofErr w:type="spellStart"/>
      <w:proofErr w:type="gramStart"/>
      <w:r>
        <w:rPr>
          <w:rFonts w:ascii="Kruti Dev 010" w:hAnsi="Kruti Dev 010"/>
          <w:b/>
          <w:bCs/>
          <w:sz w:val="30"/>
          <w:szCs w:val="30"/>
        </w:rPr>
        <w:t>clksa</w:t>
      </w:r>
      <w:proofErr w:type="spellEnd"/>
      <w:proofErr w:type="gramEnd"/>
      <w:r>
        <w:rPr>
          <w:rFonts w:ascii="Kruti Dev 010" w:hAnsi="Kruti Dev 010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b/>
          <w:bCs/>
          <w:sz w:val="30"/>
          <w:szCs w:val="30"/>
        </w:rPr>
        <w:t>ls</w:t>
      </w:r>
      <w:proofErr w:type="spellEnd"/>
      <w:r>
        <w:rPr>
          <w:rFonts w:ascii="Kruti Dev 010" w:hAnsi="Kruti Dev 010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b/>
          <w:bCs/>
          <w:sz w:val="30"/>
          <w:szCs w:val="30"/>
        </w:rPr>
        <w:t>lEcaf</w:t>
      </w:r>
      <w:proofErr w:type="spellEnd"/>
      <w:r>
        <w:rPr>
          <w:rFonts w:ascii="Kruti Dev 010" w:hAnsi="Kruti Dev 010"/>
          <w:b/>
          <w:bCs/>
          <w:sz w:val="30"/>
          <w:szCs w:val="30"/>
        </w:rPr>
        <w:t>/</w:t>
      </w:r>
      <w:proofErr w:type="spellStart"/>
      <w:r>
        <w:rPr>
          <w:rFonts w:ascii="Kruti Dev 010" w:hAnsi="Kruti Dev 010"/>
          <w:b/>
          <w:bCs/>
          <w:sz w:val="30"/>
          <w:szCs w:val="30"/>
        </w:rPr>
        <w:t>kr</w:t>
      </w:r>
      <w:proofErr w:type="spellEnd"/>
      <w:r>
        <w:rPr>
          <w:rFonts w:ascii="Kruti Dev 010" w:hAnsi="Kruti Dev 010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b/>
          <w:bCs/>
          <w:sz w:val="30"/>
          <w:szCs w:val="30"/>
        </w:rPr>
        <w:t>C;kSjk</w:t>
      </w:r>
      <w:proofErr w:type="spellEnd"/>
    </w:p>
    <w:p w:rsidR="005C3EAF" w:rsidRDefault="005C3EAF" w:rsidP="005C3EAF">
      <w:pPr>
        <w:autoSpaceDE w:val="0"/>
        <w:autoSpaceDN w:val="0"/>
        <w:adjustRightInd w:val="0"/>
        <w:spacing w:after="0" w:line="240" w:lineRule="auto"/>
        <w:rPr>
          <w:rFonts w:ascii="Kruti Dev 010" w:hAnsi="Kruti Dev 010"/>
          <w:sz w:val="28"/>
          <w:szCs w:val="28"/>
        </w:rPr>
      </w:pPr>
    </w:p>
    <w:p w:rsidR="005C3EAF" w:rsidRDefault="005C3EAF" w:rsidP="005C3EAF">
      <w:pPr>
        <w:autoSpaceDE w:val="0"/>
        <w:autoSpaceDN w:val="0"/>
        <w:adjustRightInd w:val="0"/>
        <w:spacing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32-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b/>
          <w:bCs/>
          <w:sz w:val="28"/>
          <w:szCs w:val="28"/>
        </w:rPr>
        <w:t>Jh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o</w:t>
      </w:r>
      <w:proofErr w:type="gramStart"/>
      <w:r>
        <w:rPr>
          <w:rFonts w:ascii="Kruti Dev 010" w:hAnsi="Kruti Dev 010"/>
          <w:b/>
          <w:bCs/>
          <w:sz w:val="28"/>
          <w:szCs w:val="28"/>
        </w:rPr>
        <w:t>:.</w:t>
      </w:r>
      <w:proofErr w:type="gramEnd"/>
      <w:r>
        <w:rPr>
          <w:rFonts w:ascii="Kruti Dev 010" w:hAnsi="Kruti Dev 010"/>
          <w:b/>
          <w:bCs/>
          <w:sz w:val="28"/>
          <w:szCs w:val="28"/>
        </w:rPr>
        <w:t xml:space="preserve">k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pkS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kjh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¼eqykuk½ %</w:t>
      </w:r>
    </w:p>
    <w:p w:rsidR="005C3EAF" w:rsidRDefault="005C3EAF" w:rsidP="005C3EAF">
      <w:pPr>
        <w:autoSpaceDE w:val="0"/>
        <w:autoSpaceDN w:val="0"/>
        <w:adjustRightInd w:val="0"/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D</w:t>
      </w:r>
      <w:proofErr w:type="gramStart"/>
      <w:r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ifjogu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ea</w:t>
      </w:r>
      <w:proofErr w:type="spellEnd"/>
      <w:r>
        <w:rPr>
          <w:rFonts w:ascii="Kruti Dev 010" w:hAnsi="Kruti Dev 010"/>
          <w:sz w:val="28"/>
          <w:szCs w:val="28"/>
        </w:rPr>
        <w:t xml:space="preserve">=h </w:t>
      </w:r>
      <w:proofErr w:type="spellStart"/>
      <w:r>
        <w:rPr>
          <w:rFonts w:ascii="Kruti Dev 010" w:hAnsi="Kruti Dev 010"/>
          <w:sz w:val="28"/>
          <w:szCs w:val="28"/>
        </w:rPr>
        <w:t>d`i;k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crk,axs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>%&amp;</w:t>
      </w:r>
    </w:p>
    <w:p w:rsidR="005C3EAF" w:rsidRDefault="005C3EAF" w:rsidP="005C3EAF">
      <w:pPr>
        <w:autoSpaceDE w:val="0"/>
        <w:autoSpaceDN w:val="0"/>
        <w:adjustRightInd w:val="0"/>
        <w:spacing w:after="0" w:line="360" w:lineRule="auto"/>
        <w:rPr>
          <w:rFonts w:ascii="Calibri" w:hAnsi="Calibri"/>
        </w:rPr>
      </w:pPr>
      <w:r>
        <w:rPr>
          <w:rFonts w:ascii="Kruti Dev 010" w:hAnsi="Kruti Dev 010"/>
          <w:sz w:val="28"/>
          <w:szCs w:val="28"/>
        </w:rPr>
        <w:tab/>
        <w:t xml:space="preserve">¼d½ 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o’kZ</w:t>
      </w:r>
      <w:proofErr w:type="spellEnd"/>
      <w:r>
        <w:rPr>
          <w:rFonts w:ascii="Kruti Dev 010" w:hAnsi="Kruti Dev 010"/>
          <w:sz w:val="28"/>
          <w:szCs w:val="28"/>
        </w:rPr>
        <w:t xml:space="preserve"> 2014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2023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clksa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Lohd`r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gramStart"/>
      <w:r>
        <w:rPr>
          <w:rFonts w:ascii="Kruti Dev 010" w:hAnsi="Kruti Dev 010"/>
          <w:sz w:val="28"/>
          <w:szCs w:val="28"/>
        </w:rPr>
        <w:t>la[</w:t>
      </w:r>
      <w:proofErr w:type="gramEnd"/>
      <w:r>
        <w:rPr>
          <w:rFonts w:ascii="Kruti Dev 010" w:hAnsi="Kruti Dev 010"/>
          <w:sz w:val="28"/>
          <w:szCs w:val="28"/>
        </w:rPr>
        <w:t xml:space="preserve">;k </w:t>
      </w:r>
      <w:proofErr w:type="spellStart"/>
      <w:r>
        <w:rPr>
          <w:rFonts w:ascii="Kruti Dev 010" w:hAnsi="Kruti Dev 010"/>
          <w:sz w:val="28"/>
          <w:szCs w:val="28"/>
        </w:rPr>
        <w:t>fdruh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t>;</w:t>
      </w:r>
    </w:p>
    <w:p w:rsidR="005C3EAF" w:rsidRDefault="005C3EAF" w:rsidP="005C3EAF">
      <w:pPr>
        <w:autoSpaceDE w:val="0"/>
        <w:autoSpaceDN w:val="0"/>
        <w:adjustRightInd w:val="0"/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¼[k½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o’kZ</w:t>
      </w:r>
      <w:proofErr w:type="spellEnd"/>
      <w:r>
        <w:rPr>
          <w:rFonts w:ascii="Kruti Dev 010" w:hAnsi="Kruti Dev 010"/>
          <w:sz w:val="28"/>
          <w:szCs w:val="28"/>
        </w:rPr>
        <w:t xml:space="preserve"> 2014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vkt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rd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kjhnh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</w:t>
      </w:r>
      <w:proofErr w:type="gramStart"/>
      <w:r>
        <w:rPr>
          <w:rFonts w:ascii="Kruti Dev 010" w:hAnsi="Kruti Dev 010"/>
          <w:sz w:val="28"/>
          <w:szCs w:val="28"/>
        </w:rPr>
        <w:t>;h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vuqi;skx</w:t>
      </w:r>
      <w:proofErr w:type="spellEnd"/>
      <w:r>
        <w:rPr>
          <w:rFonts w:ascii="Kruti Dev 010" w:hAnsi="Kruti Dev 010"/>
          <w:sz w:val="28"/>
          <w:szCs w:val="28"/>
        </w:rPr>
        <w:t xml:space="preserve"> ?</w:t>
      </w:r>
      <w:proofErr w:type="spellStart"/>
      <w:r>
        <w:rPr>
          <w:rFonts w:ascii="Kruti Dev 010" w:hAnsi="Kruti Dev 010"/>
          <w:sz w:val="28"/>
          <w:szCs w:val="28"/>
        </w:rPr>
        <w:t>kksf’kr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x;h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clksa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o’kZ&amp;okj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la[;k </w:t>
      </w:r>
      <w:proofErr w:type="spellStart"/>
      <w:r>
        <w:rPr>
          <w:rFonts w:ascii="Kruti Dev 010" w:hAnsi="Kruti Dev 010"/>
          <w:sz w:val="28"/>
          <w:szCs w:val="28"/>
        </w:rPr>
        <w:t>fdruh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t>;</w:t>
      </w:r>
    </w:p>
    <w:p w:rsidR="005C3EAF" w:rsidRDefault="005C3EAF" w:rsidP="005C3EAF">
      <w:pPr>
        <w:autoSpaceDE w:val="0"/>
        <w:autoSpaceDN w:val="0"/>
        <w:adjustRightInd w:val="0"/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¼x½ 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o’kZ</w:t>
      </w:r>
      <w:proofErr w:type="spellEnd"/>
      <w:r>
        <w:rPr>
          <w:rFonts w:ascii="Kruti Dev 010" w:hAnsi="Kruti Dev 010"/>
          <w:sz w:val="28"/>
          <w:szCs w:val="28"/>
        </w:rPr>
        <w:t xml:space="preserve"> 2014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vkt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pkyw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gkyr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clksa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o’kZ&amp;okj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gramStart"/>
      <w:r>
        <w:rPr>
          <w:rFonts w:ascii="Kruti Dev 010" w:hAnsi="Kruti Dev 010"/>
          <w:sz w:val="28"/>
          <w:szCs w:val="28"/>
        </w:rPr>
        <w:t>la[</w:t>
      </w:r>
      <w:proofErr w:type="gramEnd"/>
      <w:r>
        <w:rPr>
          <w:rFonts w:ascii="Kruti Dev 010" w:hAnsi="Kruti Dev 010"/>
          <w:sz w:val="28"/>
          <w:szCs w:val="28"/>
        </w:rPr>
        <w:t xml:space="preserve">;k </w:t>
      </w:r>
      <w:proofErr w:type="spellStart"/>
      <w:r>
        <w:rPr>
          <w:rFonts w:ascii="Kruti Dev 010" w:hAnsi="Kruti Dev 010"/>
          <w:sz w:val="28"/>
          <w:szCs w:val="28"/>
        </w:rPr>
        <w:t>fdruh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t>;</w:t>
      </w:r>
    </w:p>
    <w:p w:rsidR="005C3EAF" w:rsidRDefault="005C3EAF" w:rsidP="005C3EAF">
      <w:pPr>
        <w:autoSpaceDE w:val="0"/>
        <w:autoSpaceDN w:val="0"/>
        <w:adjustRightInd w:val="0"/>
        <w:spacing w:after="0"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¼?k½ 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efgyk</w:t>
      </w:r>
      <w:proofErr w:type="spellEnd"/>
      <w:r>
        <w:rPr>
          <w:rFonts w:ascii="Kruti Dev 010" w:hAnsi="Kruti Dev 010"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sz w:val="28"/>
          <w:szCs w:val="28"/>
        </w:rPr>
        <w:t>kf</w:t>
      </w:r>
      <w:proofErr w:type="spellEnd"/>
      <w:r>
        <w:rPr>
          <w:rFonts w:ascii="Kruti Dev 010" w:hAnsi="Kruti Dev 010"/>
          <w:sz w:val="28"/>
          <w:szCs w:val="28"/>
        </w:rPr>
        <w:t>=;</w:t>
      </w:r>
      <w:proofErr w:type="spellStart"/>
      <w:r>
        <w:rPr>
          <w:rFonts w:ascii="Kruti Dev 010" w:hAnsi="Kruti Dev 010"/>
          <w:sz w:val="28"/>
          <w:szCs w:val="28"/>
        </w:rPr>
        <w:t>ksa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>, [</w:t>
      </w:r>
      <w:proofErr w:type="spellStart"/>
      <w:r>
        <w:rPr>
          <w:rFonts w:ascii="Kruti Dev 010" w:hAnsi="Kruti Dev 010"/>
          <w:sz w:val="28"/>
          <w:szCs w:val="28"/>
        </w:rPr>
        <w:t>kjhnh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x;h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xqykch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jax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clksa</w:t>
      </w:r>
      <w:proofErr w:type="spellEnd"/>
      <w:r>
        <w:rPr>
          <w:rFonts w:ascii="Kruti Dev 010" w:hAnsi="Kruti Dev 010"/>
          <w:sz w:val="28"/>
          <w:szCs w:val="28"/>
        </w:rPr>
        <w:t xml:space="preserve"> dh la[;k </w:t>
      </w:r>
      <w:proofErr w:type="spellStart"/>
      <w:r>
        <w:rPr>
          <w:rFonts w:ascii="Kruti Dev 010" w:hAnsi="Kruti Dev 010"/>
          <w:sz w:val="28"/>
          <w:szCs w:val="28"/>
        </w:rPr>
        <w:t>fdruh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jkT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r w:rsidR="008202B3">
        <w:rPr>
          <w:rFonts w:ascii="Kruti Dev 010" w:hAnsi="Kruti Dev 010"/>
          <w:sz w:val="28"/>
          <w:szCs w:val="28"/>
        </w:rPr>
        <w:t>esa</w:t>
      </w:r>
      <w:proofErr w:type="spellEnd"/>
      <w:r w:rsidR="008202B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02B3">
        <w:rPr>
          <w:rFonts w:ascii="Kruti Dev 010" w:hAnsi="Kruti Dev 010"/>
          <w:sz w:val="28"/>
          <w:szCs w:val="28"/>
        </w:rPr>
        <w:t>efgykvkssa</w:t>
      </w:r>
      <w:proofErr w:type="spellEnd"/>
      <w:r w:rsidR="008202B3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="008202B3">
        <w:rPr>
          <w:rFonts w:ascii="Kruti Dev 010" w:hAnsi="Kruti Dev 010"/>
          <w:sz w:val="28"/>
          <w:szCs w:val="28"/>
        </w:rPr>
        <w:t>fy</w:t>
      </w:r>
      <w:proofErr w:type="spellEnd"/>
      <w:r w:rsidR="008202B3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8202B3">
        <w:rPr>
          <w:rFonts w:ascii="Kruti Dev 010" w:hAnsi="Kruti Dev 010"/>
          <w:sz w:val="28"/>
          <w:szCs w:val="28"/>
        </w:rPr>
        <w:t>lefiZr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clksa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u </w:t>
      </w:r>
      <w:proofErr w:type="spellStart"/>
      <w:r>
        <w:rPr>
          <w:rFonts w:ascii="Kruti Dev 010" w:hAnsi="Kruti Dev 010"/>
          <w:sz w:val="28"/>
          <w:szCs w:val="28"/>
        </w:rPr>
        <w:t>pykus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</w:rPr>
        <w:t>dkj.k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t>;</w:t>
      </w:r>
    </w:p>
    <w:p w:rsidR="005C3EAF" w:rsidRDefault="005C3EAF" w:rsidP="005C3EAF">
      <w:pPr>
        <w:autoSpaceDE w:val="0"/>
        <w:autoSpaceDN w:val="0"/>
        <w:adjustRightInd w:val="0"/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¼³½ 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clksa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gramStart"/>
      <w:r>
        <w:rPr>
          <w:rFonts w:ascii="Kruti Dev 010" w:hAnsi="Kruti Dev 010"/>
          <w:sz w:val="28"/>
          <w:szCs w:val="28"/>
        </w:rPr>
        <w:t>;Z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thou </w:t>
      </w:r>
      <w:proofErr w:type="spellStart"/>
      <w:r>
        <w:rPr>
          <w:rFonts w:ascii="Kruti Dev 010" w:hAnsi="Kruti Dev 010"/>
          <w:sz w:val="28"/>
          <w:szCs w:val="28"/>
        </w:rPr>
        <w:t>vof</w:t>
      </w:r>
      <w:proofErr w:type="spellEnd"/>
      <w:r>
        <w:rPr>
          <w:rFonts w:ascii="Kruti Dev 010" w:hAnsi="Kruti Dev 010"/>
          <w:sz w:val="28"/>
          <w:szCs w:val="28"/>
        </w:rPr>
        <w:t xml:space="preserve">/k 8 </w:t>
      </w:r>
      <w:proofErr w:type="spellStart"/>
      <w:r>
        <w:rPr>
          <w:rFonts w:ascii="Kruti Dev 010" w:hAnsi="Kruti Dev 010"/>
          <w:sz w:val="28"/>
          <w:szCs w:val="28"/>
        </w:rPr>
        <w:t>o’kZ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15 </w:t>
      </w:r>
      <w:proofErr w:type="spellStart"/>
      <w:r>
        <w:rPr>
          <w:rFonts w:ascii="Kruti Dev 010" w:hAnsi="Kruti Dev 010"/>
          <w:sz w:val="28"/>
          <w:szCs w:val="28"/>
        </w:rPr>
        <w:t>o’kZ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vkSfpR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t>;</w:t>
      </w:r>
    </w:p>
    <w:p w:rsidR="005C3EAF" w:rsidRDefault="005C3EAF" w:rsidP="005C3EAF">
      <w:pPr>
        <w:autoSpaceDE w:val="0"/>
        <w:autoSpaceDN w:val="0"/>
        <w:adjustRightInd w:val="0"/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¼p½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ubZ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clksa</w:t>
      </w:r>
      <w:proofErr w:type="spellEnd"/>
      <w:r>
        <w:rPr>
          <w:rFonts w:ascii="Kruti Dev 010" w:hAnsi="Kruti Dev 010"/>
          <w:sz w:val="28"/>
          <w:szCs w:val="28"/>
        </w:rPr>
        <w:t xml:space="preserve"> ¼ekeys esa½ dh [</w:t>
      </w:r>
      <w:proofErr w:type="spellStart"/>
      <w:r>
        <w:rPr>
          <w:rFonts w:ascii="Kruti Dev 010" w:hAnsi="Kruti Dev 010"/>
          <w:sz w:val="28"/>
          <w:szCs w:val="28"/>
        </w:rPr>
        <w:t>kjhn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nsjh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</w:rPr>
        <w:t>dkj.k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</w:t>
      </w:r>
      <w:proofErr w:type="gramStart"/>
      <w:r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>\</w:t>
      </w:r>
    </w:p>
    <w:p w:rsidR="005C3EAF" w:rsidRPr="008202B3" w:rsidRDefault="005C3EAF" w:rsidP="005C3EAF">
      <w:pPr>
        <w:autoSpaceDE w:val="0"/>
        <w:autoSpaceDN w:val="0"/>
        <w:adjustRightInd w:val="0"/>
        <w:spacing w:after="0" w:line="360" w:lineRule="auto"/>
        <w:rPr>
          <w:rFonts w:ascii="Calibri" w:hAnsi="Calibri" w:cstheme="minorHAnsi"/>
          <w:sz w:val="30"/>
          <w:szCs w:val="30"/>
        </w:rPr>
      </w:pPr>
    </w:p>
    <w:p w:rsidR="005C3EAF" w:rsidRDefault="005C3EAF" w:rsidP="005C3EAF">
      <w:pPr>
        <w:autoSpaceDE w:val="0"/>
        <w:autoSpaceDN w:val="0"/>
        <w:adjustRightInd w:val="0"/>
        <w:spacing w:after="0" w:line="360" w:lineRule="auto"/>
        <w:jc w:val="center"/>
        <w:rPr>
          <w:rFonts w:ascii="Kruti Dev 010" w:hAnsi="Kruti Dev 010"/>
          <w:b/>
          <w:bCs/>
          <w:sz w:val="30"/>
          <w:szCs w:val="30"/>
        </w:rPr>
      </w:pPr>
      <w:proofErr w:type="spellStart"/>
      <w:r>
        <w:rPr>
          <w:rFonts w:ascii="Kruti Dev 010" w:hAnsi="Kruti Dev 010"/>
          <w:b/>
          <w:bCs/>
          <w:sz w:val="30"/>
          <w:szCs w:val="30"/>
        </w:rPr>
        <w:t>Jh</w:t>
      </w:r>
      <w:proofErr w:type="spellEnd"/>
      <w:r>
        <w:rPr>
          <w:rFonts w:ascii="Kruti Dev 010" w:hAnsi="Kruti Dev 010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b/>
          <w:bCs/>
          <w:sz w:val="30"/>
          <w:szCs w:val="30"/>
        </w:rPr>
        <w:t>ewypUn</w:t>
      </w:r>
      <w:proofErr w:type="spellEnd"/>
      <w:r>
        <w:rPr>
          <w:rFonts w:ascii="Kruti Dev 010" w:hAnsi="Kruti Dev 010"/>
          <w:b/>
          <w:bCs/>
          <w:sz w:val="30"/>
          <w:szCs w:val="30"/>
        </w:rPr>
        <w:t xml:space="preserve"> “</w:t>
      </w:r>
      <w:proofErr w:type="spellStart"/>
      <w:r>
        <w:rPr>
          <w:rFonts w:ascii="Kruti Dev 010" w:hAnsi="Kruti Dev 010"/>
          <w:b/>
          <w:bCs/>
          <w:sz w:val="30"/>
          <w:szCs w:val="30"/>
        </w:rPr>
        <w:t>kekZ</w:t>
      </w:r>
      <w:proofErr w:type="spellEnd"/>
      <w:r>
        <w:rPr>
          <w:rFonts w:ascii="Kruti Dev 010" w:hAnsi="Kruti Dev 010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0" w:hAnsi="Kruti Dev 010"/>
          <w:b/>
          <w:bCs/>
          <w:sz w:val="30"/>
          <w:szCs w:val="30"/>
        </w:rPr>
        <w:t>ifjogu</w:t>
      </w:r>
      <w:proofErr w:type="spellEnd"/>
      <w:r>
        <w:rPr>
          <w:rFonts w:ascii="Kruti Dev 010" w:hAnsi="Kruti Dev 010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b/>
          <w:bCs/>
          <w:sz w:val="30"/>
          <w:szCs w:val="30"/>
        </w:rPr>
        <w:t>ea</w:t>
      </w:r>
      <w:proofErr w:type="spellEnd"/>
      <w:r>
        <w:rPr>
          <w:rFonts w:ascii="Kruti Dev 010" w:hAnsi="Kruti Dev 010"/>
          <w:b/>
          <w:bCs/>
          <w:sz w:val="30"/>
          <w:szCs w:val="30"/>
        </w:rPr>
        <w:t xml:space="preserve">=h] </w:t>
      </w:r>
      <w:proofErr w:type="spellStart"/>
      <w:r>
        <w:rPr>
          <w:rFonts w:ascii="Kruti Dev 010" w:hAnsi="Kruti Dev 010"/>
          <w:b/>
          <w:bCs/>
          <w:sz w:val="30"/>
          <w:szCs w:val="30"/>
        </w:rPr>
        <w:t>gfj</w:t>
      </w:r>
      <w:proofErr w:type="gramStart"/>
      <w:r>
        <w:rPr>
          <w:rFonts w:ascii="Kruti Dev 010" w:hAnsi="Kruti Dev 010"/>
          <w:b/>
          <w:bCs/>
          <w:sz w:val="30"/>
          <w:szCs w:val="30"/>
        </w:rPr>
        <w:t>;k.kk</w:t>
      </w:r>
      <w:proofErr w:type="spellEnd"/>
      <w:proofErr w:type="gramEnd"/>
      <w:r>
        <w:rPr>
          <w:rFonts w:ascii="Kruti Dev 010" w:hAnsi="Kruti Dev 010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b/>
          <w:bCs/>
          <w:sz w:val="30"/>
          <w:szCs w:val="30"/>
        </w:rPr>
        <w:t>ljdkj</w:t>
      </w:r>
      <w:proofErr w:type="spellEnd"/>
    </w:p>
    <w:p w:rsidR="008202B3" w:rsidRPr="008202B3" w:rsidRDefault="008202B3" w:rsidP="005C3EAF">
      <w:pPr>
        <w:autoSpaceDE w:val="0"/>
        <w:autoSpaceDN w:val="0"/>
        <w:adjustRightInd w:val="0"/>
        <w:spacing w:after="0" w:line="360" w:lineRule="auto"/>
        <w:jc w:val="center"/>
        <w:rPr>
          <w:rFonts w:ascii="Kruti Dev 010" w:hAnsi="Kruti Dev 010" w:cs="Calibri"/>
          <w:b/>
          <w:bCs/>
          <w:sz w:val="16"/>
          <w:szCs w:val="16"/>
        </w:rPr>
      </w:pPr>
    </w:p>
    <w:p w:rsidR="005C3EAF" w:rsidRDefault="005C3EAF" w:rsidP="005C3EAF">
      <w:pPr>
        <w:autoSpaceDE w:val="0"/>
        <w:autoSpaceDN w:val="0"/>
        <w:adjustRightInd w:val="0"/>
        <w:spacing w:after="0" w:line="360" w:lineRule="auto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/>
          <w:bCs/>
          <w:sz w:val="28"/>
          <w:szCs w:val="28"/>
        </w:rPr>
        <w:t>mÙkj</w:t>
      </w:r>
      <w:proofErr w:type="spellEnd"/>
      <w:proofErr w:type="gramEnd"/>
      <w:r>
        <w:rPr>
          <w:rFonts w:ascii="Kruti Dev 010" w:hAnsi="Kruti Dev 010"/>
          <w:b/>
          <w:bCs/>
          <w:sz w:val="28"/>
          <w:szCs w:val="28"/>
        </w:rPr>
        <w:t xml:space="preserve"> %</w:t>
      </w:r>
    </w:p>
    <w:p w:rsidR="005C3EAF" w:rsidRDefault="005C3EAF" w:rsidP="005C3EAF">
      <w:pPr>
        <w:autoSpaceDE w:val="0"/>
        <w:autoSpaceDN w:val="0"/>
        <w:adjustRightInd w:val="0"/>
        <w:spacing w:after="0" w:line="360" w:lineRule="auto"/>
        <w:rPr>
          <w:rFonts w:ascii="Calibri" w:hAnsi="Calibri" w:cstheme="minorHAnsi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¼d½ 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Jheku</w:t>
      </w:r>
      <w:proofErr w:type="spellEnd"/>
      <w:r>
        <w:rPr>
          <w:rFonts w:ascii="Kruti Dev 010" w:hAnsi="Kruti Dev 010"/>
          <w:sz w:val="28"/>
          <w:szCs w:val="28"/>
        </w:rPr>
        <w:t xml:space="preserve">~] o’kZ&amp;2014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clksa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Lohd`r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gramStart"/>
      <w:r>
        <w:rPr>
          <w:rFonts w:ascii="Kruti Dev 010" w:hAnsi="Kruti Dev 010"/>
          <w:sz w:val="28"/>
          <w:szCs w:val="28"/>
        </w:rPr>
        <w:t>la[</w:t>
      </w:r>
      <w:proofErr w:type="gramEnd"/>
      <w:r>
        <w:rPr>
          <w:rFonts w:ascii="Kruti Dev 010" w:hAnsi="Kruti Dev 010"/>
          <w:sz w:val="28"/>
          <w:szCs w:val="28"/>
        </w:rPr>
        <w:t xml:space="preserve">;k 4]500 </w:t>
      </w:r>
      <w:proofErr w:type="spellStart"/>
      <w:r>
        <w:rPr>
          <w:rFonts w:ascii="Kruti Dev 010" w:hAnsi="Kruti Dev 010"/>
          <w:bCs/>
          <w:sz w:val="26"/>
          <w:szCs w:val="26"/>
        </w:rPr>
        <w:t>Fkh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rFkk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o’kZ&amp;2023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 w:rsidRPr="00764A6A">
        <w:rPr>
          <w:rFonts w:ascii="Kruti Dev 010" w:hAnsi="Kruti Dev 010"/>
          <w:bCs/>
          <w:sz w:val="28"/>
          <w:szCs w:val="28"/>
        </w:rPr>
        <w:t xml:space="preserve">5]300 </w:t>
      </w:r>
      <w:proofErr w:type="spellStart"/>
      <w:r>
        <w:rPr>
          <w:rFonts w:ascii="Kruti Dev 010" w:hAnsi="Kruti Dev 010"/>
          <w:bCs/>
          <w:sz w:val="26"/>
          <w:szCs w:val="26"/>
        </w:rPr>
        <w:t>gSA</w:t>
      </w:r>
      <w:proofErr w:type="spellEnd"/>
    </w:p>
    <w:p w:rsidR="005C3EAF" w:rsidRDefault="005C3EAF" w:rsidP="005C3EAF">
      <w:pPr>
        <w:autoSpaceDE w:val="0"/>
        <w:autoSpaceDN w:val="0"/>
        <w:adjustRightInd w:val="0"/>
        <w:spacing w:after="0" w:line="360" w:lineRule="auto"/>
        <w:ind w:left="1440" w:hanging="720"/>
        <w:rPr>
          <w:rFonts w:cstheme="minorHAnsi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¼[k½ 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Jheku</w:t>
      </w:r>
      <w:proofErr w:type="spellEnd"/>
      <w:r>
        <w:rPr>
          <w:rFonts w:ascii="Kruti Dev 010" w:hAnsi="Kruti Dev 010"/>
          <w:sz w:val="28"/>
          <w:szCs w:val="28"/>
        </w:rPr>
        <w:t xml:space="preserve">~] o’kZ&amp;2014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foHkkx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kjhnh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udkjk</w:t>
      </w:r>
      <w:proofErr w:type="spellEnd"/>
      <w:r>
        <w:rPr>
          <w:rFonts w:ascii="Kruti Dev 010" w:hAnsi="Kruti Dev 010"/>
          <w:sz w:val="28"/>
          <w:szCs w:val="28"/>
        </w:rPr>
        <w:t xml:space="preserve"> ?</w:t>
      </w:r>
      <w:proofErr w:type="spellStart"/>
      <w:r>
        <w:rPr>
          <w:rFonts w:ascii="Kruti Dev 010" w:hAnsi="Kruti Dev 010"/>
          <w:sz w:val="28"/>
          <w:szCs w:val="28"/>
        </w:rPr>
        <w:t>kksf’kr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xbZ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clksa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 w:rsidR="00F2246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2246F">
        <w:rPr>
          <w:rFonts w:ascii="Kruti Dev 010" w:hAnsi="Kruti Dev 010"/>
          <w:sz w:val="28"/>
          <w:szCs w:val="28"/>
        </w:rPr>
        <w:t>o’kZokj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fooj.k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fuEu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izdkj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%&amp; </w:t>
      </w:r>
    </w:p>
    <w:tbl>
      <w:tblPr>
        <w:tblStyle w:val="TableGrid"/>
        <w:tblW w:w="4944" w:type="pct"/>
        <w:tblInd w:w="108" w:type="dxa"/>
        <w:tblLook w:val="04A0" w:firstRow="1" w:lastRow="0" w:firstColumn="1" w:lastColumn="0" w:noHBand="0" w:noVBand="1"/>
      </w:tblPr>
      <w:tblGrid>
        <w:gridCol w:w="573"/>
        <w:gridCol w:w="1765"/>
        <w:gridCol w:w="1845"/>
        <w:gridCol w:w="3390"/>
        <w:gridCol w:w="1896"/>
      </w:tblGrid>
      <w:tr w:rsidR="005C3EAF" w:rsidTr="005C3EAF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Øå</w:t>
            </w:r>
            <w:proofErr w:type="spellEnd"/>
          </w:p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laå</w:t>
            </w:r>
            <w:proofErr w:type="spellEnd"/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Ok’kZ</w:t>
            </w:r>
            <w:proofErr w:type="spellEnd"/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kjhnh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xbZ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clksa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dh la[;k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Ckl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izdkj</w:t>
            </w:r>
            <w:proofErr w:type="spellEnd"/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udkjk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?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kksf’kr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xbZ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clksa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dh la[;k</w:t>
            </w:r>
          </w:p>
        </w:tc>
      </w:tr>
      <w:tr w:rsidR="005C3EAF" w:rsidTr="005C3EAF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2014&amp;2015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248</w:t>
            </w:r>
          </w:p>
        </w:tc>
      </w:tr>
      <w:tr w:rsidR="005C3EAF" w:rsidTr="005C3EAF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2015&amp;2016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151</w:t>
            </w:r>
          </w:p>
        </w:tc>
      </w:tr>
      <w:tr w:rsidR="005C3EAF" w:rsidTr="005C3EAF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2016&amp;2017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300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xSj&amp;okrkuqdwfyr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cl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187</w:t>
            </w:r>
          </w:p>
        </w:tc>
      </w:tr>
      <w:tr w:rsidR="005C3EAF" w:rsidTr="005C3EAF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2017&amp;2018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xSj&amp;okrkuqdwfyr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cl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280</w:t>
            </w:r>
          </w:p>
        </w:tc>
      </w:tr>
      <w:tr w:rsidR="005C3EAF" w:rsidTr="005C3EAF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2018&amp;2019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421</w:t>
            </w:r>
          </w:p>
        </w:tc>
      </w:tr>
      <w:tr w:rsidR="005C3EAF" w:rsidTr="005C3EAF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2019&amp;2020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168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18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lqij&amp;yXt+jh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clsa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 xml:space="preserve">+ </w:t>
            </w:r>
            <w:r>
              <w:rPr>
                <w:rFonts w:ascii="Kruti Dev 010" w:hAnsi="Kruti Dev 010"/>
                <w:sz w:val="28"/>
                <w:szCs w:val="28"/>
              </w:rPr>
              <w:t xml:space="preserve">150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feuh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xqykch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clsa</w:t>
            </w:r>
            <w:proofErr w:type="spellEnd"/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350</w:t>
            </w:r>
          </w:p>
        </w:tc>
      </w:tr>
      <w:tr w:rsidR="005C3EAF" w:rsidTr="005C3EAF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2020&amp;2021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562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fdyksehVj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Ldhe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kkfey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cl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519</w:t>
            </w:r>
          </w:p>
        </w:tc>
      </w:tr>
      <w:tr w:rsidR="005C3EAF" w:rsidTr="005C3EAF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2021&amp;2022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809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xSj&amp;okrkuqdwfyr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cl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369</w:t>
            </w:r>
          </w:p>
        </w:tc>
      </w:tr>
      <w:tr w:rsidR="005C3EAF" w:rsidTr="005C3EAF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2022&amp;2023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1281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1000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xSj&amp;okrkuqdwfyr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clas</w:t>
            </w:r>
            <w:proofErr w:type="spellEnd"/>
            <w:r>
              <w:rPr>
                <w:rFonts w:ascii="Arial" w:hAnsi="Arial" w:cs="Arial"/>
              </w:rPr>
              <w:t xml:space="preserve">  + </w:t>
            </w:r>
            <w:r>
              <w:rPr>
                <w:rFonts w:ascii="Kruti Dev 010" w:hAnsi="Kruti Dev 010"/>
                <w:sz w:val="28"/>
                <w:szCs w:val="28"/>
              </w:rPr>
              <w:t xml:space="preserve">128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feuh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xqykch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clsa</w:t>
            </w:r>
            <w:proofErr w:type="spellEnd"/>
            <w:r>
              <w:rPr>
                <w:rFonts w:ascii="Arial" w:hAnsi="Arial" w:cs="Arial"/>
              </w:rPr>
              <w:t xml:space="preserve"> +  </w:t>
            </w:r>
            <w:r>
              <w:rPr>
                <w:rFonts w:ascii="Kruti Dev 010" w:hAnsi="Kruti Dev 010"/>
                <w:sz w:val="28"/>
                <w:szCs w:val="28"/>
              </w:rPr>
              <w:t>153</w:t>
            </w:r>
            <w:r>
              <w:rPr>
                <w:rFonts w:ascii="Arial" w:hAnsi="Arial" w:cs="Arial"/>
              </w:rPr>
              <w:t xml:space="preserve"> HVAC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893</w:t>
            </w:r>
          </w:p>
        </w:tc>
      </w:tr>
    </w:tbl>
    <w:p w:rsidR="005C3EAF" w:rsidRDefault="005C3EAF" w:rsidP="005C3EAF">
      <w:pPr>
        <w:autoSpaceDE w:val="0"/>
        <w:autoSpaceDN w:val="0"/>
        <w:adjustRightInd w:val="0"/>
        <w:spacing w:after="0" w:line="360" w:lineRule="auto"/>
        <w:rPr>
          <w:rFonts w:ascii="Kruti Dev 010" w:eastAsia="Calibri" w:hAnsi="Kruti Dev 010" w:cs="Calibri"/>
          <w:sz w:val="18"/>
          <w:szCs w:val="18"/>
        </w:rPr>
      </w:pPr>
    </w:p>
    <w:p w:rsidR="005C3EAF" w:rsidRDefault="005C3EAF" w:rsidP="005C3EA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Calibri" w:hAnsi="Calibri" w:cstheme="minorHAnsi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¼x½ 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Jheku</w:t>
      </w:r>
      <w:proofErr w:type="spellEnd"/>
      <w:r>
        <w:rPr>
          <w:rFonts w:ascii="Kruti Dev 010" w:hAnsi="Kruti Dev 010"/>
          <w:sz w:val="28"/>
          <w:szCs w:val="28"/>
        </w:rPr>
        <w:t xml:space="preserve">~] o’kZ&amp;2014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pkyw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gkyr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clksa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gramStart"/>
      <w:r>
        <w:rPr>
          <w:rFonts w:ascii="Kruti Dev 010" w:hAnsi="Kruti Dev 010"/>
          <w:sz w:val="28"/>
          <w:szCs w:val="28"/>
        </w:rPr>
        <w:t>la[</w:t>
      </w:r>
      <w:proofErr w:type="gramEnd"/>
      <w:r>
        <w:rPr>
          <w:rFonts w:ascii="Kruti Dev 010" w:hAnsi="Kruti Dev 010"/>
          <w:sz w:val="28"/>
          <w:szCs w:val="28"/>
        </w:rPr>
        <w:t xml:space="preserve">;k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o’kZokj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fooj.k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fuEu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izdkj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>%&amp;</w:t>
      </w:r>
    </w:p>
    <w:tbl>
      <w:tblPr>
        <w:tblStyle w:val="TableGrid"/>
        <w:tblW w:w="4946" w:type="pct"/>
        <w:tblInd w:w="108" w:type="dxa"/>
        <w:tblLook w:val="04A0" w:firstRow="1" w:lastRow="0" w:firstColumn="1" w:lastColumn="0" w:noHBand="0" w:noVBand="1"/>
      </w:tblPr>
      <w:tblGrid>
        <w:gridCol w:w="581"/>
        <w:gridCol w:w="2700"/>
        <w:gridCol w:w="3382"/>
        <w:gridCol w:w="2810"/>
      </w:tblGrid>
      <w:tr w:rsidR="005C3EAF" w:rsidTr="005C3EAF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Øå</w:t>
            </w:r>
            <w:proofErr w:type="spellEnd"/>
          </w:p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laå</w:t>
            </w:r>
            <w:proofErr w:type="spellEnd"/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Ok’kZ</w:t>
            </w:r>
            <w:proofErr w:type="spellEnd"/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foHkkx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LokfeÙo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okyh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pkyw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gkyr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Cklksa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dh la[;k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br/>
              <w:t>¼o’kZokj vkSlr½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fdyksehVj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Ldhe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rgr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kkj.k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clksa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dh la[;k</w:t>
            </w:r>
          </w:p>
        </w:tc>
      </w:tr>
      <w:tr w:rsidR="005C3EAF" w:rsidTr="005C3EAF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2013&amp;2014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3821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C3EAF" w:rsidTr="005C3EAF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2014&amp;2015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4083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C3EAF" w:rsidTr="005C3EAF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2015&amp;2016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4170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C3EAF" w:rsidTr="005C3EAF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2016&amp;2017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4145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C3EAF" w:rsidTr="005C3EAF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2017&amp;2018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4063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C3EAF" w:rsidTr="005C3EAF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2018&amp;2019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3951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C3EAF" w:rsidTr="005C3EAF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2019&amp;2020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3630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C3EAF" w:rsidTr="005C3EAF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2020&amp;2021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3359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562</w:t>
            </w:r>
          </w:p>
        </w:tc>
      </w:tr>
      <w:tr w:rsidR="005C3EAF" w:rsidTr="005C3EAF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2021&amp;2022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2961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562</w:t>
            </w:r>
          </w:p>
        </w:tc>
      </w:tr>
      <w:tr w:rsidR="005C3EAF" w:rsidTr="005C3EAF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2022&amp;2023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2604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562</w:t>
            </w:r>
          </w:p>
        </w:tc>
      </w:tr>
      <w:tr w:rsidR="005C3EAF" w:rsidTr="005C3EAF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2023&amp;vDrwcj] 2023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rd</w:t>
            </w:r>
            <w:proofErr w:type="spellEnd"/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3129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AF" w:rsidRDefault="005C3EAF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562</w:t>
            </w:r>
          </w:p>
        </w:tc>
      </w:tr>
    </w:tbl>
    <w:p w:rsidR="005C3EAF" w:rsidRDefault="005C3EAF" w:rsidP="005C3EA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theme="minorHAnsi"/>
          <w:sz w:val="28"/>
          <w:szCs w:val="28"/>
        </w:rPr>
      </w:pPr>
    </w:p>
    <w:p w:rsidR="005C3EAF" w:rsidRDefault="005C3EAF" w:rsidP="005C3EAF">
      <w:pPr>
        <w:autoSpaceDE w:val="0"/>
        <w:autoSpaceDN w:val="0"/>
        <w:adjustRightInd w:val="0"/>
        <w:spacing w:after="0" w:line="360" w:lineRule="auto"/>
        <w:ind w:left="1530" w:hanging="810"/>
        <w:jc w:val="both"/>
        <w:rPr>
          <w:rFonts w:ascii="Kruti Dev 010" w:hAnsi="Kruti Dev 010" w:cstheme="minorHAnsi"/>
          <w:sz w:val="28"/>
          <w:szCs w:val="28"/>
        </w:rPr>
      </w:pPr>
      <w:r>
        <w:rPr>
          <w:rFonts w:ascii="Kruti Dev 010" w:hAnsi="Kruti Dev 010" w:cstheme="minorHAnsi"/>
          <w:sz w:val="28"/>
          <w:szCs w:val="28"/>
        </w:rPr>
        <w:t>¼?k½</w:t>
      </w:r>
      <w:r>
        <w:rPr>
          <w:rFonts w:ascii="Kruti Dev 010" w:hAnsi="Kruti Dev 010" w:cstheme="minorHAnsi"/>
          <w:sz w:val="28"/>
          <w:szCs w:val="28"/>
        </w:rPr>
        <w:tab/>
      </w:r>
      <w:proofErr w:type="spellStart"/>
      <w:r>
        <w:rPr>
          <w:rFonts w:ascii="Kruti Dev 010" w:hAnsi="Kruti Dev 010" w:cstheme="minorHAnsi"/>
          <w:sz w:val="28"/>
          <w:szCs w:val="28"/>
        </w:rPr>
        <w:t>Jheku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~]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foHkkx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us 2020</w:t>
      </w:r>
      <w:r>
        <w:rPr>
          <w:rFonts w:ascii="Kruti Dev 010" w:hAnsi="Kruti Dev 010" w:cs="Mangal"/>
          <w:sz w:val="28"/>
          <w:szCs w:val="28"/>
          <w:cs/>
          <w:lang w:bidi="hi-IN"/>
        </w:rPr>
        <w:t xml:space="preserve"> </w:t>
      </w:r>
      <w:r>
        <w:rPr>
          <w:rFonts w:ascii="Kruti Dev 010" w:hAnsi="Kruti Dev 010" w:cs="Mangal"/>
          <w:sz w:val="28"/>
          <w:szCs w:val="28"/>
          <w:lang w:bidi="hi-IN"/>
        </w:rPr>
        <w:t xml:space="preserve">ds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nkSjku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efgyk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;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kf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>=;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ds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fy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>, 150</w:t>
      </w:r>
      <w:r>
        <w:rPr>
          <w:rFonts w:ascii="Kruti Dev 010" w:hAnsi="Kruti Dev 010" w:cs="Mangal"/>
          <w:sz w:val="28"/>
          <w:szCs w:val="28"/>
          <w:cs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feuh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xqykch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jax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clsa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                [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kjhnh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FkhaA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'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kq#vkr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bUgsa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efgyk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;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kf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>=;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ds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fy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,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pyk;k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x;k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FkkA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gkyk¡fd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dqN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ekxksaZ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ij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efgykvksa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vkSj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Ldwyh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Nk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>=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kvksa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ds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fy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,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clksa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dh c&lt;+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rh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vko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>';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drk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ds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dkj.k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ekxZ&amp;n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>{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krk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dks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/;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ku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j[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krs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gq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,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vfrfjä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135 </w:t>
      </w:r>
      <w:proofErr w:type="spellStart"/>
      <w:r>
        <w:rPr>
          <w:rFonts w:ascii="Kruti Dev 010" w:hAnsi="Kruti Dev 010"/>
          <w:sz w:val="28"/>
          <w:szCs w:val="28"/>
        </w:rPr>
        <w:t>lk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xSj&amp;okrkuqdwfyr</w:t>
      </w:r>
      <w:proofErr w:type="spellEnd"/>
      <w:r>
        <w:rPr>
          <w:rFonts w:ascii="Kruti Dev 010" w:hAnsi="Kruti Dev 010"/>
          <w:sz w:val="28"/>
          <w:szCs w:val="28"/>
        </w:rPr>
        <w:t xml:space="preserve"> 52</w:t>
      </w:r>
      <w:r>
        <w:rPr>
          <w:rFonts w:ascii="Kruti Dev 010" w:hAnsi="Kruti Dev 010" w:cs="Mangal"/>
          <w:sz w:val="28"/>
          <w:szCs w:val="28"/>
          <w:cs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lhVksa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okyh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clsa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pykbZ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xbZa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lkFk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gh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78</w:t>
      </w:r>
      <w:r>
        <w:rPr>
          <w:rFonts w:ascii="Kruti Dev 010" w:hAnsi="Kruti Dev 010" w:cs="Mangal"/>
          <w:sz w:val="28"/>
          <w:szCs w:val="28"/>
          <w:cs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xqykch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jax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feuh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clsa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Hkh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py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jgh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gSa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tks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vHkh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Hkh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ifjpkyu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gSaA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'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ks"k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xqykch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jax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feuh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clsa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O;kolkf;d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dkj.kksa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vkSj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csgrj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lkoZtfud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ifjogu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lqfo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>/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kk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çnku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djus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ds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fy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,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lHkh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;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kf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>=;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ds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fy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,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pykbZ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tk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jgh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gSaA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efgyk@yM+dh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;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kf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>=;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ds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fy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,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okLrfod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vko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>';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drk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ds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vuqlkj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] 150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fiad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feuh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clksa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iwoZ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4]800 ¼</w:t>
      </w:r>
      <w:r>
        <w:t>150</w:t>
      </w:r>
      <w:r>
        <w:rPr>
          <w:sz w:val="26"/>
          <w:szCs w:val="26"/>
        </w:rPr>
        <w:t>x</w:t>
      </w:r>
      <w:r>
        <w:t>32</w:t>
      </w:r>
      <w:r>
        <w:rPr>
          <w:rFonts w:ascii="Kruti Dev 010" w:hAnsi="Kruti Dev 010" w:cs="Mangal"/>
          <w:sz w:val="28"/>
          <w:szCs w:val="28"/>
          <w:lang w:bidi="hi-IN"/>
        </w:rPr>
        <w:t xml:space="preserve">½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lhVksa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c&lt;+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kdj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9]516</w:t>
      </w:r>
      <w:r w:rsidR="001E375C">
        <w:rPr>
          <w:rFonts w:ascii="Kruti Dev 010" w:hAnsi="Kruti Dev 010" w:cs="Mangal"/>
          <w:sz w:val="28"/>
          <w:szCs w:val="28"/>
          <w:lang w:bidi="hi-IN"/>
        </w:rPr>
        <w:t xml:space="preserve"> </w:t>
      </w:r>
      <w:r>
        <w:rPr>
          <w:rFonts w:ascii="Kruti Dev 010" w:hAnsi="Kruti Dev 010" w:cs="Mangal"/>
          <w:sz w:val="28"/>
          <w:szCs w:val="28"/>
          <w:lang w:bidi="hi-IN"/>
        </w:rPr>
        <w:t>¼</w:t>
      </w:r>
      <w:r>
        <w:t>78</w:t>
      </w:r>
      <w:r>
        <w:rPr>
          <w:sz w:val="26"/>
          <w:szCs w:val="26"/>
        </w:rPr>
        <w:t>x</w:t>
      </w:r>
      <w:r>
        <w:t>32 + 135</w:t>
      </w:r>
      <w:r>
        <w:rPr>
          <w:sz w:val="26"/>
          <w:szCs w:val="26"/>
        </w:rPr>
        <w:t>x</w:t>
      </w:r>
      <w:r>
        <w:t>52</w:t>
      </w:r>
      <w:r>
        <w:rPr>
          <w:rFonts w:ascii="Kruti Dev 010" w:hAnsi="Kruti Dev 010" w:cs="Mangal"/>
          <w:sz w:val="28"/>
          <w:szCs w:val="28"/>
          <w:lang w:bidi="hi-IN"/>
        </w:rPr>
        <w:t xml:space="preserve">½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lhVsa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dj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r w:rsidR="001E375C">
        <w:rPr>
          <w:rFonts w:ascii="Kruti Dev 010" w:hAnsi="Kruti Dev 010" w:cs="Mangal"/>
          <w:sz w:val="28"/>
          <w:szCs w:val="28"/>
          <w:lang w:bidi="hi-IN"/>
        </w:rPr>
        <w:br/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nh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xbZ</w:t>
      </w:r>
      <w:proofErr w:type="spellEnd"/>
      <w:r>
        <w:rPr>
          <w:rFonts w:ascii="Kruti Dev 010" w:hAnsi="Kruti Dev 010" w:cs="Mangal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  <w:lang w:bidi="hi-IN"/>
        </w:rPr>
        <w:t>gaSA</w:t>
      </w:r>
      <w:proofErr w:type="spellEnd"/>
    </w:p>
    <w:p w:rsidR="005C3EAF" w:rsidRDefault="005C3EAF" w:rsidP="005C3EAF">
      <w:pPr>
        <w:autoSpaceDE w:val="0"/>
        <w:autoSpaceDN w:val="0"/>
        <w:adjustRightInd w:val="0"/>
        <w:spacing w:after="0" w:line="360" w:lineRule="auto"/>
        <w:jc w:val="both"/>
        <w:rPr>
          <w:rFonts w:ascii="Kruti Dev 010" w:hAnsi="Kruti Dev 010" w:cs="Calibri"/>
          <w:sz w:val="28"/>
          <w:szCs w:val="28"/>
        </w:rPr>
      </w:pPr>
    </w:p>
    <w:p w:rsidR="005C3EAF" w:rsidRDefault="005C3EAF" w:rsidP="005C3EAF">
      <w:p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¼³½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 w:cstheme="minorHAnsi"/>
          <w:sz w:val="28"/>
          <w:szCs w:val="28"/>
        </w:rPr>
        <w:t>Jheku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~] </w:t>
      </w:r>
      <w:proofErr w:type="spellStart"/>
      <w:r>
        <w:rPr>
          <w:rFonts w:ascii="Kruti Dev 010" w:hAnsi="Kruti Dev 010"/>
          <w:sz w:val="28"/>
          <w:szCs w:val="28"/>
        </w:rPr>
        <w:t>jkT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ifjogu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gfj;k.kk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clsa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iwoZ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o’kZ&amp;2011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jkT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ljdkj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</w:rPr>
        <w:t>funsZ'kksa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</w:rPr>
        <w:t>vuqlkj</w:t>
      </w:r>
      <w:proofErr w:type="spellEnd"/>
      <w:r>
        <w:rPr>
          <w:rFonts w:ascii="Kruti Dev 010" w:hAnsi="Kruti Dev 010"/>
          <w:sz w:val="28"/>
          <w:szCs w:val="28"/>
        </w:rPr>
        <w:t xml:space="preserve"> 7 </w:t>
      </w:r>
      <w:proofErr w:type="spellStart"/>
      <w:r>
        <w:rPr>
          <w:rFonts w:ascii="Kruti Dev 010" w:hAnsi="Kruti Dev 010"/>
          <w:sz w:val="28"/>
          <w:szCs w:val="28"/>
        </w:rPr>
        <w:t>yk</w:t>
      </w:r>
      <w:proofErr w:type="spellEnd"/>
      <w:r>
        <w:rPr>
          <w:rFonts w:ascii="Kruti Dev 010" w:hAnsi="Kruti Dev 010"/>
          <w:sz w:val="28"/>
          <w:szCs w:val="28"/>
        </w:rPr>
        <w:t xml:space="preserve">[k </w:t>
      </w:r>
      <w:proofErr w:type="spellStart"/>
      <w:r>
        <w:rPr>
          <w:rFonts w:ascii="Kruti Dev 010" w:hAnsi="Kruti Dev 010"/>
          <w:sz w:val="28"/>
          <w:szCs w:val="28"/>
        </w:rPr>
        <w:t>fdyksehVj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ifjpkyu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iw.kZ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dqy</w:t>
      </w:r>
      <w:proofErr w:type="spellEnd"/>
      <w:r>
        <w:rPr>
          <w:rFonts w:ascii="Kruti Dev 010" w:hAnsi="Kruti Dev 010"/>
          <w:sz w:val="28"/>
          <w:szCs w:val="28"/>
        </w:rPr>
        <w:t xml:space="preserve"> 8 </w:t>
      </w:r>
      <w:proofErr w:type="spellStart"/>
      <w:r>
        <w:rPr>
          <w:rFonts w:ascii="Kruti Dev 010" w:hAnsi="Kruti Dev 010"/>
          <w:sz w:val="28"/>
          <w:szCs w:val="28"/>
        </w:rPr>
        <w:t>o’kZ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vk;q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iw.kZ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mijkar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udkjk</w:t>
      </w:r>
      <w:proofErr w:type="spellEnd"/>
      <w:r>
        <w:rPr>
          <w:rFonts w:ascii="Kruti Dev 010" w:hAnsi="Kruti Dev 010"/>
          <w:sz w:val="28"/>
          <w:szCs w:val="28"/>
        </w:rPr>
        <w:t xml:space="preserve"> ?</w:t>
      </w:r>
      <w:proofErr w:type="spellStart"/>
      <w:r>
        <w:rPr>
          <w:rFonts w:ascii="Kruti Dev 010" w:hAnsi="Kruti Dev 010"/>
          <w:sz w:val="28"/>
          <w:szCs w:val="28"/>
        </w:rPr>
        <w:t>kksf’kr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tkrh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FkhaA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gfj;k.kk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eksVj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okgu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fu;e</w:t>
      </w:r>
      <w:proofErr w:type="spellEnd"/>
      <w:r>
        <w:rPr>
          <w:rFonts w:ascii="Kruti Dev 010" w:hAnsi="Kruti Dev 010"/>
          <w:sz w:val="28"/>
          <w:szCs w:val="28"/>
        </w:rPr>
        <w:t xml:space="preserve">] 1993 ds </w:t>
      </w:r>
      <w:proofErr w:type="spellStart"/>
      <w:r>
        <w:rPr>
          <w:rFonts w:ascii="Kruti Dev 010" w:hAnsi="Kruti Dev 010"/>
          <w:sz w:val="28"/>
          <w:szCs w:val="28"/>
        </w:rPr>
        <w:t>fu;e</w:t>
      </w:r>
      <w:proofErr w:type="spellEnd"/>
      <w:r>
        <w:rPr>
          <w:rFonts w:ascii="Kruti Dev 010" w:hAnsi="Kruti Dev 010"/>
          <w:sz w:val="28"/>
          <w:szCs w:val="28"/>
        </w:rPr>
        <w:t xml:space="preserve"> 67, ds </w:t>
      </w:r>
      <w:proofErr w:type="spellStart"/>
      <w:r>
        <w:rPr>
          <w:rFonts w:ascii="Kruti Dev 010" w:hAnsi="Kruti Dev 010"/>
          <w:sz w:val="28"/>
          <w:szCs w:val="28"/>
        </w:rPr>
        <w:t>çko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kkuksa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</w:rPr>
        <w:t>vuq:i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ykus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ekeys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o’kZ&amp;2021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leh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xbZ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clksa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vk;q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U;wure</w:t>
      </w:r>
      <w:proofErr w:type="spellEnd"/>
      <w:r>
        <w:rPr>
          <w:rFonts w:ascii="Kruti Dev 010" w:hAnsi="Kruti Dev 010"/>
          <w:sz w:val="28"/>
          <w:szCs w:val="28"/>
        </w:rPr>
        <w:t xml:space="preserve"> 7 </w:t>
      </w:r>
      <w:proofErr w:type="spellStart"/>
      <w:r>
        <w:rPr>
          <w:rFonts w:ascii="Kruti Dev 010" w:hAnsi="Kruti Dev 010"/>
          <w:sz w:val="28"/>
          <w:szCs w:val="28"/>
        </w:rPr>
        <w:t>yk</w:t>
      </w:r>
      <w:proofErr w:type="spellEnd"/>
      <w:r>
        <w:rPr>
          <w:rFonts w:ascii="Kruti Dev 010" w:hAnsi="Kruti Dev 010"/>
          <w:sz w:val="28"/>
          <w:szCs w:val="28"/>
        </w:rPr>
        <w:t xml:space="preserve">[k </w:t>
      </w:r>
      <w:proofErr w:type="spellStart"/>
      <w:r>
        <w:rPr>
          <w:rFonts w:ascii="Kruti Dev 010" w:hAnsi="Kruti Dev 010"/>
          <w:sz w:val="28"/>
          <w:szCs w:val="28"/>
        </w:rPr>
        <w:t>fdyksehVj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ifjpkyu</w:t>
      </w:r>
      <w:proofErr w:type="spellEnd"/>
      <w:r>
        <w:rPr>
          <w:rFonts w:ascii="Kruti Dev 010" w:hAnsi="Kruti Dev 010"/>
          <w:sz w:val="28"/>
          <w:szCs w:val="28"/>
        </w:rPr>
        <w:t xml:space="preserve"> o </w:t>
      </w:r>
      <w:proofErr w:type="spellStart"/>
      <w:r>
        <w:rPr>
          <w:rFonts w:ascii="Kruti Dev 010" w:hAnsi="Kruti Dev 010"/>
          <w:sz w:val="28"/>
          <w:szCs w:val="28"/>
        </w:rPr>
        <w:t>okgu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fQVusl</w:t>
      </w:r>
      <w:proofErr w:type="spellEnd"/>
      <w:r>
        <w:rPr>
          <w:rFonts w:ascii="Kruti Dev 010" w:hAnsi="Kruti Dev 010"/>
          <w:sz w:val="28"/>
          <w:szCs w:val="28"/>
        </w:rPr>
        <w:t xml:space="preserve"> ds v/</w:t>
      </w:r>
      <w:proofErr w:type="spellStart"/>
      <w:r>
        <w:rPr>
          <w:rFonts w:ascii="Kruti Dev 010" w:hAnsi="Kruti Dev 010"/>
          <w:sz w:val="28"/>
          <w:szCs w:val="28"/>
        </w:rPr>
        <w:t>khu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U;wure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vof</w:t>
      </w:r>
      <w:proofErr w:type="spellEnd"/>
      <w:r>
        <w:rPr>
          <w:rFonts w:ascii="Kruti Dev 010" w:hAnsi="Kruti Dev 010"/>
          <w:sz w:val="28"/>
          <w:szCs w:val="28"/>
        </w:rPr>
        <w:t xml:space="preserve">/k 8 </w:t>
      </w:r>
      <w:proofErr w:type="spellStart"/>
      <w:r>
        <w:rPr>
          <w:rFonts w:ascii="Kruti Dev 010" w:hAnsi="Kruti Dev 010"/>
          <w:sz w:val="28"/>
          <w:szCs w:val="28"/>
        </w:rPr>
        <w:t>o"kZ</w:t>
      </w:r>
      <w:proofErr w:type="spellEnd"/>
      <w:r>
        <w:rPr>
          <w:rFonts w:ascii="Kruti Dev 010" w:hAnsi="Kruti Dev 010"/>
          <w:sz w:val="28"/>
          <w:szCs w:val="28"/>
        </w:rPr>
        <w:t xml:space="preserve"> r; dh </w:t>
      </w:r>
      <w:proofErr w:type="spellStart"/>
      <w:r>
        <w:rPr>
          <w:rFonts w:ascii="Kruti Dev 010" w:hAnsi="Kruti Dev 010"/>
          <w:sz w:val="28"/>
          <w:szCs w:val="28"/>
        </w:rPr>
        <w:t>xbZ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FkhA</w:t>
      </w:r>
      <w:proofErr w:type="spellEnd"/>
    </w:p>
    <w:p w:rsidR="005C3EAF" w:rsidRDefault="005C3EAF" w:rsidP="005C3EAF">
      <w:pPr>
        <w:autoSpaceDE w:val="0"/>
        <w:autoSpaceDN w:val="0"/>
        <w:adjustRightInd w:val="0"/>
        <w:spacing w:after="0" w:line="360" w:lineRule="auto"/>
        <w:jc w:val="both"/>
        <w:rPr>
          <w:rFonts w:ascii="Kruti Dev 010" w:hAnsi="Kruti Dev 010"/>
          <w:sz w:val="28"/>
          <w:szCs w:val="28"/>
        </w:rPr>
      </w:pPr>
    </w:p>
    <w:p w:rsidR="005C3EAF" w:rsidRDefault="005C3EAF" w:rsidP="005C3EAF">
      <w:pPr>
        <w:autoSpaceDE w:val="0"/>
        <w:autoSpaceDN w:val="0"/>
        <w:adjustRightInd w:val="0"/>
        <w:spacing w:after="0" w:line="360" w:lineRule="auto"/>
        <w:jc w:val="both"/>
        <w:rPr>
          <w:rFonts w:ascii="Kruti Dev 010" w:hAnsi="Kruti Dev 010" w:cstheme="minorHAnsi"/>
          <w:sz w:val="28"/>
          <w:szCs w:val="28"/>
        </w:rPr>
      </w:pPr>
      <w:r>
        <w:rPr>
          <w:rFonts w:ascii="Kruti Dev 010" w:hAnsi="Kruti Dev 010" w:cstheme="minorHAnsi"/>
          <w:sz w:val="28"/>
          <w:szCs w:val="28"/>
        </w:rPr>
        <w:tab/>
        <w:t>¼p½</w:t>
      </w:r>
      <w:r>
        <w:rPr>
          <w:rFonts w:ascii="Kruti Dev 010" w:hAnsi="Kruti Dev 010" w:cstheme="minorHAnsi"/>
          <w:sz w:val="28"/>
          <w:szCs w:val="28"/>
        </w:rPr>
        <w:tab/>
      </w:r>
      <w:proofErr w:type="spellStart"/>
      <w:r>
        <w:rPr>
          <w:rFonts w:ascii="Kruti Dev 010" w:hAnsi="Kruti Dev 010" w:cstheme="minorHAnsi"/>
          <w:sz w:val="28"/>
          <w:szCs w:val="28"/>
        </w:rPr>
        <w:t>Jheku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~] </w:t>
      </w:r>
      <w:proofErr w:type="spellStart"/>
      <w:proofErr w:type="gramStart"/>
      <w:r>
        <w:rPr>
          <w:rFonts w:ascii="Kruti Dev 010" w:hAnsi="Kruti Dev 010" w:cstheme="minorHAnsi"/>
          <w:sz w:val="28"/>
          <w:szCs w:val="28"/>
        </w:rPr>
        <w:t>foHkkx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 }</w:t>
      </w:r>
      <w:proofErr w:type="spellStart"/>
      <w:r>
        <w:rPr>
          <w:rFonts w:ascii="Kruti Dev 010" w:hAnsi="Kruti Dev 010" w:cstheme="minorHAnsi"/>
          <w:sz w:val="28"/>
          <w:szCs w:val="28"/>
        </w:rPr>
        <w:t>kjk</w:t>
      </w:r>
      <w:proofErr w:type="spellEnd"/>
      <w:proofErr w:type="gramEnd"/>
      <w:r>
        <w:rPr>
          <w:rFonts w:ascii="Kruti Dev 010" w:hAnsi="Kruti Dev 010" w:cstheme="minorHAnsi"/>
          <w:sz w:val="28"/>
          <w:szCs w:val="28"/>
        </w:rPr>
        <w:t xml:space="preserve"> le;&amp;le; </w:t>
      </w:r>
      <w:proofErr w:type="spellStart"/>
      <w:r>
        <w:rPr>
          <w:rFonts w:ascii="Kruti Dev 010" w:hAnsi="Kruti Dev 010" w:cstheme="minorHAnsi"/>
          <w:sz w:val="28"/>
          <w:szCs w:val="28"/>
        </w:rPr>
        <w:t>ij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sz w:val="28"/>
          <w:szCs w:val="28"/>
        </w:rPr>
        <w:t>vko</w:t>
      </w:r>
      <w:proofErr w:type="spellEnd"/>
      <w:r>
        <w:rPr>
          <w:rFonts w:ascii="Kruti Dev 010" w:hAnsi="Kruti Dev 010" w:cstheme="minorHAnsi"/>
          <w:sz w:val="28"/>
          <w:szCs w:val="28"/>
        </w:rPr>
        <w:t>”;</w:t>
      </w:r>
      <w:proofErr w:type="spellStart"/>
      <w:r>
        <w:rPr>
          <w:rFonts w:ascii="Kruti Dev 010" w:hAnsi="Kruti Dev 010" w:cstheme="minorHAnsi"/>
          <w:sz w:val="28"/>
          <w:szCs w:val="28"/>
        </w:rPr>
        <w:t>drkuqlkj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sz w:val="28"/>
          <w:szCs w:val="28"/>
        </w:rPr>
        <w:t>clksa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 dh [</w:t>
      </w:r>
      <w:proofErr w:type="spellStart"/>
      <w:r>
        <w:rPr>
          <w:rFonts w:ascii="Kruti Dev 010" w:hAnsi="Kruti Dev 010" w:cstheme="minorHAnsi"/>
          <w:sz w:val="28"/>
          <w:szCs w:val="28"/>
        </w:rPr>
        <w:t>kjhn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 dh </w:t>
      </w:r>
      <w:proofErr w:type="spellStart"/>
      <w:r>
        <w:rPr>
          <w:rFonts w:ascii="Kruti Dev 010" w:hAnsi="Kruti Dev 010" w:cstheme="minorHAnsi"/>
          <w:sz w:val="28"/>
          <w:szCs w:val="28"/>
        </w:rPr>
        <w:t>tkrh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sz w:val="28"/>
          <w:szCs w:val="28"/>
        </w:rPr>
        <w:t>jgh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sz w:val="28"/>
          <w:szCs w:val="28"/>
        </w:rPr>
        <w:t>gSA</w:t>
      </w:r>
      <w:proofErr w:type="spellEnd"/>
    </w:p>
    <w:p w:rsidR="00052398" w:rsidRDefault="00052398"/>
    <w:sectPr w:rsidR="00052398" w:rsidSect="008202B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5FC9"/>
    <w:multiLevelType w:val="hybridMultilevel"/>
    <w:tmpl w:val="7FF2F72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5E78"/>
    <w:multiLevelType w:val="hybridMultilevel"/>
    <w:tmpl w:val="1576C98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49"/>
    <w:rsid w:val="00040E20"/>
    <w:rsid w:val="00052398"/>
    <w:rsid w:val="001E375C"/>
    <w:rsid w:val="00482F04"/>
    <w:rsid w:val="005C3EAF"/>
    <w:rsid w:val="00764A6A"/>
    <w:rsid w:val="008202B3"/>
    <w:rsid w:val="00BE4099"/>
    <w:rsid w:val="00C72C49"/>
    <w:rsid w:val="00E56266"/>
    <w:rsid w:val="00F2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04"/>
    <w:rPr>
      <w:rFonts w:eastAsia="SimSu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aragraph Char,Resume Title Char,Citation List Char,List Paragraph Char Char Char,Bullet 1 Char,List Paragraph1 Char,Number_1 Char,SGLText List Paragraph Char,new Char,lp1 Char,Normal Sentence Char,Colorful List - Accent 11 Char"/>
    <w:basedOn w:val="DefaultParagraphFont"/>
    <w:link w:val="ListParagraph"/>
    <w:uiPriority w:val="34"/>
    <w:qFormat/>
    <w:locked/>
    <w:rsid w:val="005C3EAF"/>
    <w:rPr>
      <w:rFonts w:ascii="Calibri" w:eastAsia="Calibri" w:hAnsi="Calibri" w:cs="Calibri"/>
      <w:lang w:val="en-GB"/>
    </w:rPr>
  </w:style>
  <w:style w:type="paragraph" w:styleId="ListParagraph">
    <w:name w:val="List Paragraph"/>
    <w:aliases w:val="Paragraph,Resume Title,Citation List,List Paragraph Char Char,Bullet 1,List Paragraph1,Number_1,SGLText List Paragraph,new,lp1,Normal Sentence,Colorful List - Accent 11,ListPar1,List Paragraph2,List Paragraph11,list1,Figure_name,b1,HEAD 3"/>
    <w:basedOn w:val="Normal"/>
    <w:link w:val="ListParagraphChar"/>
    <w:uiPriority w:val="34"/>
    <w:qFormat/>
    <w:rsid w:val="005C3EAF"/>
    <w:pPr>
      <w:ind w:left="720"/>
    </w:pPr>
    <w:rPr>
      <w:rFonts w:ascii="Calibri" w:eastAsia="Calibri" w:hAnsi="Calibri" w:cs="Calibri"/>
      <w:lang w:val="en-GB"/>
    </w:rPr>
  </w:style>
  <w:style w:type="table" w:styleId="TableGrid">
    <w:name w:val="Table Grid"/>
    <w:aliases w:val="CV table,EY Table,none,IT Park_Citation,Pwc Table,Smart Text Table,Deloitte,Equifax table,Header Table,Bordure,Header Table Grid,Bordure1,Bordure2,Yellow,ED Style 4"/>
    <w:basedOn w:val="TableNormal"/>
    <w:uiPriority w:val="39"/>
    <w:qFormat/>
    <w:rsid w:val="005C3EA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04"/>
    <w:rPr>
      <w:rFonts w:eastAsia="SimSu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aragraph Char,Resume Title Char,Citation List Char,List Paragraph Char Char Char,Bullet 1 Char,List Paragraph1 Char,Number_1 Char,SGLText List Paragraph Char,new Char,lp1 Char,Normal Sentence Char,Colorful List - Accent 11 Char"/>
    <w:basedOn w:val="DefaultParagraphFont"/>
    <w:link w:val="ListParagraph"/>
    <w:uiPriority w:val="34"/>
    <w:qFormat/>
    <w:locked/>
    <w:rsid w:val="005C3EAF"/>
    <w:rPr>
      <w:rFonts w:ascii="Calibri" w:eastAsia="Calibri" w:hAnsi="Calibri" w:cs="Calibri"/>
      <w:lang w:val="en-GB"/>
    </w:rPr>
  </w:style>
  <w:style w:type="paragraph" w:styleId="ListParagraph">
    <w:name w:val="List Paragraph"/>
    <w:aliases w:val="Paragraph,Resume Title,Citation List,List Paragraph Char Char,Bullet 1,List Paragraph1,Number_1,SGLText List Paragraph,new,lp1,Normal Sentence,Colorful List - Accent 11,ListPar1,List Paragraph2,List Paragraph11,list1,Figure_name,b1,HEAD 3"/>
    <w:basedOn w:val="Normal"/>
    <w:link w:val="ListParagraphChar"/>
    <w:uiPriority w:val="34"/>
    <w:qFormat/>
    <w:rsid w:val="005C3EAF"/>
    <w:pPr>
      <w:ind w:left="720"/>
    </w:pPr>
    <w:rPr>
      <w:rFonts w:ascii="Calibri" w:eastAsia="Calibri" w:hAnsi="Calibri" w:cs="Calibri"/>
      <w:lang w:val="en-GB"/>
    </w:rPr>
  </w:style>
  <w:style w:type="table" w:styleId="TableGrid">
    <w:name w:val="Table Grid"/>
    <w:aliases w:val="CV table,EY Table,none,IT Park_Citation,Pwc Table,Smart Text Table,Deloitte,Equifax table,Header Table,Bordure,Header Table Grid,Bordure1,Bordure2,Yellow,ED Style 4"/>
    <w:basedOn w:val="TableNormal"/>
    <w:uiPriority w:val="39"/>
    <w:qFormat/>
    <w:rsid w:val="005C3EA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2023-12-13T10:41:00Z</cp:lastPrinted>
  <dcterms:created xsi:type="dcterms:W3CDTF">2023-12-12T09:49:00Z</dcterms:created>
  <dcterms:modified xsi:type="dcterms:W3CDTF">2023-12-13T10:57:00Z</dcterms:modified>
</cp:coreProperties>
</file>